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2A" w:rsidRPr="000A48F0" w:rsidRDefault="007A302A" w:rsidP="006148B1">
      <w:pPr>
        <w:spacing w:line="360" w:lineRule="auto"/>
        <w:rPr>
          <w:rFonts w:ascii="Times New Roman" w:hAnsi="Times New Roman" w:cs="Times New Roman"/>
          <w:sz w:val="20"/>
          <w:szCs w:val="20"/>
        </w:rPr>
      </w:pP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Nazwa oferenta</w:t>
      </w:r>
      <w:r w:rsidR="00D16E8E" w:rsidRPr="000A48F0">
        <w:rPr>
          <w:rFonts w:ascii="Times New Roman" w:hAnsi="Times New Roman" w:cs="Times New Roman"/>
          <w:sz w:val="20"/>
          <w:szCs w:val="20"/>
        </w:rPr>
        <w:t>: ………………………………………………………………</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Adres oferenta</w:t>
      </w:r>
      <w:r w:rsidR="00D16E8E" w:rsidRPr="000A48F0">
        <w:rPr>
          <w:rFonts w:ascii="Times New Roman" w:hAnsi="Times New Roman" w:cs="Times New Roman"/>
          <w:sz w:val="20"/>
          <w:szCs w:val="20"/>
        </w:rPr>
        <w:t>: ………………………………………………………………….</w:t>
      </w:r>
      <w:r w:rsidRPr="000A48F0">
        <w:rPr>
          <w:rFonts w:ascii="Times New Roman" w:hAnsi="Times New Roman" w:cs="Times New Roman"/>
          <w:sz w:val="20"/>
          <w:szCs w:val="20"/>
        </w:rPr>
        <w:t xml:space="preserve"> ……</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NIP ………….. REGON …………</w:t>
      </w:r>
    </w:p>
    <w:p w:rsidR="007A302A" w:rsidRPr="000A48F0" w:rsidRDefault="007A302A" w:rsidP="006148B1">
      <w:pPr>
        <w:spacing w:line="360" w:lineRule="auto"/>
        <w:rPr>
          <w:rFonts w:ascii="Times New Roman" w:hAnsi="Times New Roman" w:cs="Times New Roman"/>
          <w:sz w:val="20"/>
          <w:szCs w:val="20"/>
        </w:rPr>
      </w:pPr>
      <w:r w:rsidRPr="000A48F0">
        <w:rPr>
          <w:rFonts w:ascii="Times New Roman" w:hAnsi="Times New Roman" w:cs="Times New Roman"/>
          <w:sz w:val="20"/>
          <w:szCs w:val="20"/>
        </w:rPr>
        <w:t>Nr rachunku bankowego</w:t>
      </w:r>
      <w:r w:rsidR="00D16E8E" w:rsidRPr="000A48F0">
        <w:rPr>
          <w:rFonts w:ascii="Times New Roman" w:hAnsi="Times New Roman" w:cs="Times New Roman"/>
          <w:sz w:val="20"/>
          <w:szCs w:val="20"/>
        </w:rPr>
        <w:t>: …………………………………….</w:t>
      </w:r>
      <w:r w:rsidRPr="000A48F0">
        <w:rPr>
          <w:rFonts w:ascii="Times New Roman" w:hAnsi="Times New Roman" w:cs="Times New Roman"/>
          <w:sz w:val="20"/>
          <w:szCs w:val="20"/>
        </w:rPr>
        <w:t xml:space="preserve"> …………………….</w:t>
      </w:r>
    </w:p>
    <w:p w:rsidR="007A302A" w:rsidRPr="000A48F0" w:rsidRDefault="007A302A" w:rsidP="00D16E8E">
      <w:pPr>
        <w:spacing w:line="360" w:lineRule="auto"/>
        <w:jc w:val="center"/>
        <w:rPr>
          <w:rFonts w:ascii="Times New Roman" w:hAnsi="Times New Roman" w:cs="Times New Roman"/>
          <w:b/>
          <w:sz w:val="20"/>
          <w:szCs w:val="20"/>
        </w:rPr>
      </w:pPr>
      <w:r w:rsidRPr="000A48F0">
        <w:rPr>
          <w:rFonts w:ascii="Times New Roman" w:hAnsi="Times New Roman" w:cs="Times New Roman"/>
          <w:b/>
          <w:sz w:val="20"/>
          <w:szCs w:val="20"/>
        </w:rPr>
        <w:t>OFERTA</w:t>
      </w:r>
    </w:p>
    <w:p w:rsidR="007A302A" w:rsidRPr="000A48F0" w:rsidRDefault="00D16E8E" w:rsidP="00D16E8E">
      <w:pPr>
        <w:spacing w:line="360" w:lineRule="auto"/>
        <w:jc w:val="center"/>
        <w:rPr>
          <w:rFonts w:ascii="Times New Roman" w:hAnsi="Times New Roman" w:cs="Times New Roman"/>
          <w:b/>
          <w:sz w:val="20"/>
          <w:szCs w:val="20"/>
        </w:rPr>
      </w:pPr>
      <w:r w:rsidRPr="000A48F0">
        <w:rPr>
          <w:rFonts w:ascii="Times New Roman" w:hAnsi="Times New Roman" w:cs="Times New Roman"/>
          <w:b/>
          <w:sz w:val="20"/>
          <w:szCs w:val="20"/>
        </w:rPr>
        <w:t>d</w:t>
      </w:r>
      <w:r w:rsidR="007A302A" w:rsidRPr="000A48F0">
        <w:rPr>
          <w:rFonts w:ascii="Times New Roman" w:hAnsi="Times New Roman" w:cs="Times New Roman"/>
          <w:b/>
          <w:sz w:val="20"/>
          <w:szCs w:val="20"/>
        </w:rPr>
        <w:t xml:space="preserve">la </w:t>
      </w:r>
      <w:r w:rsidRPr="000A48F0">
        <w:rPr>
          <w:rFonts w:ascii="Times New Roman" w:hAnsi="Times New Roman" w:cs="Times New Roman"/>
          <w:b/>
          <w:sz w:val="20"/>
          <w:szCs w:val="20"/>
        </w:rPr>
        <w:t>Z</w:t>
      </w:r>
      <w:r w:rsidR="007A302A" w:rsidRPr="000A48F0">
        <w:rPr>
          <w:rFonts w:ascii="Times New Roman" w:hAnsi="Times New Roman" w:cs="Times New Roman"/>
          <w:b/>
          <w:sz w:val="20"/>
          <w:szCs w:val="20"/>
        </w:rPr>
        <w:t xml:space="preserve">espołu Szkół im. Narodów </w:t>
      </w:r>
      <w:r w:rsidRPr="000A48F0">
        <w:rPr>
          <w:rFonts w:ascii="Times New Roman" w:hAnsi="Times New Roman" w:cs="Times New Roman"/>
          <w:b/>
          <w:sz w:val="20"/>
          <w:szCs w:val="20"/>
        </w:rPr>
        <w:t>Zjednoczonej Europy w Pol</w:t>
      </w:r>
      <w:r w:rsidR="007A302A" w:rsidRPr="000A48F0">
        <w:rPr>
          <w:rFonts w:ascii="Times New Roman" w:hAnsi="Times New Roman" w:cs="Times New Roman"/>
          <w:b/>
          <w:sz w:val="20"/>
          <w:szCs w:val="20"/>
        </w:rPr>
        <w:t>kow</w:t>
      </w:r>
      <w:r w:rsidRPr="000A48F0">
        <w:rPr>
          <w:rFonts w:ascii="Times New Roman" w:hAnsi="Times New Roman" w:cs="Times New Roman"/>
          <w:b/>
          <w:sz w:val="20"/>
          <w:szCs w:val="20"/>
        </w:rPr>
        <w:t>i</w:t>
      </w:r>
      <w:r w:rsidR="007A302A" w:rsidRPr="000A48F0">
        <w:rPr>
          <w:rFonts w:ascii="Times New Roman" w:hAnsi="Times New Roman" w:cs="Times New Roman"/>
          <w:b/>
          <w:sz w:val="20"/>
          <w:szCs w:val="20"/>
        </w:rPr>
        <w:t>cach</w:t>
      </w:r>
    </w:p>
    <w:p w:rsidR="003C0B43" w:rsidRPr="00DD69C1" w:rsidRDefault="00D16E8E" w:rsidP="003C0B43">
      <w:pPr>
        <w:suppressAutoHyphens/>
        <w:spacing w:after="0" w:line="276" w:lineRule="auto"/>
        <w:jc w:val="center"/>
        <w:rPr>
          <w:rFonts w:ascii="Times New Roman" w:eastAsia="Calibri" w:hAnsi="Times New Roman" w:cs="Times New Roman"/>
          <w:sz w:val="20"/>
          <w:szCs w:val="20"/>
          <w:lang w:eastAsia="pl-PL"/>
        </w:rPr>
      </w:pPr>
      <w:r w:rsidRPr="000A48F0">
        <w:rPr>
          <w:rFonts w:ascii="Times New Roman" w:hAnsi="Times New Roman" w:cs="Times New Roman"/>
          <w:sz w:val="20"/>
          <w:szCs w:val="20"/>
        </w:rPr>
        <w:t>n</w:t>
      </w:r>
      <w:r w:rsidR="007A302A" w:rsidRPr="000A48F0">
        <w:rPr>
          <w:rFonts w:ascii="Times New Roman" w:hAnsi="Times New Roman" w:cs="Times New Roman"/>
          <w:sz w:val="20"/>
          <w:szCs w:val="20"/>
        </w:rPr>
        <w:t xml:space="preserve">a </w:t>
      </w:r>
      <w:r w:rsidR="003C0B43" w:rsidRPr="00DD69C1">
        <w:rPr>
          <w:rFonts w:ascii="Times New Roman" w:eastAsia="Times New Roman" w:hAnsi="Times New Roman" w:cs="Times New Roman"/>
          <w:b/>
          <w:sz w:val="20"/>
          <w:szCs w:val="20"/>
          <w:lang w:eastAsia="ar-SA"/>
        </w:rPr>
        <w:t>„Wyposażenie pracowni przyrodniczych, pracowni zawodowych i pracowni elektr</w:t>
      </w:r>
      <w:r w:rsidR="003C0B43">
        <w:rPr>
          <w:rFonts w:ascii="Times New Roman" w:eastAsia="Times New Roman" w:hAnsi="Times New Roman" w:cs="Times New Roman"/>
          <w:b/>
          <w:sz w:val="20"/>
          <w:szCs w:val="20"/>
          <w:lang w:eastAsia="ar-SA"/>
        </w:rPr>
        <w:t xml:space="preserve">otechniki  i elektroniki   </w:t>
      </w:r>
      <w:r w:rsidR="003C0B43" w:rsidRPr="00DD69C1">
        <w:rPr>
          <w:rFonts w:ascii="Times New Roman" w:eastAsia="Times New Roman" w:hAnsi="Times New Roman" w:cs="Times New Roman"/>
          <w:b/>
          <w:sz w:val="20"/>
          <w:szCs w:val="20"/>
          <w:lang w:eastAsia="ar-SA"/>
        </w:rPr>
        <w:t xml:space="preserve">w Zespole Szkół im. Narodów Zjednoczonej Europy w Polkowicach”, </w:t>
      </w:r>
      <w:r w:rsidR="003C0B43" w:rsidRPr="00DD69C1">
        <w:rPr>
          <w:rFonts w:ascii="Times New Roman" w:eastAsia="Calibri" w:hAnsi="Times New Roman" w:cs="Times New Roman"/>
          <w:sz w:val="20"/>
          <w:szCs w:val="20"/>
          <w:lang w:eastAsia="pl-PL"/>
        </w:rPr>
        <w:t>w ramach którego realizowane będzie następujące zadanie:</w:t>
      </w:r>
    </w:p>
    <w:p w:rsidR="003F290E" w:rsidRPr="00064DA1" w:rsidRDefault="003F290E" w:rsidP="003F290E">
      <w:pPr>
        <w:shd w:val="clear" w:color="auto" w:fill="FFFFFF"/>
        <w:spacing w:after="0" w:line="276" w:lineRule="auto"/>
        <w:jc w:val="center"/>
        <w:rPr>
          <w:rFonts w:ascii="Times New Roman" w:eastAsia="Calibri" w:hAnsi="Times New Roman" w:cs="Times New Roman"/>
          <w:b/>
          <w:sz w:val="20"/>
          <w:szCs w:val="20"/>
        </w:rPr>
      </w:pPr>
      <w:r w:rsidRPr="00DD69C1">
        <w:rPr>
          <w:rFonts w:ascii="Times New Roman" w:eastAsia="Calibri" w:hAnsi="Times New Roman" w:cs="Times New Roman"/>
          <w:b/>
          <w:sz w:val="20"/>
          <w:szCs w:val="20"/>
        </w:rPr>
        <w:t xml:space="preserve">Zadanie </w:t>
      </w:r>
      <w:r>
        <w:rPr>
          <w:rFonts w:ascii="Times New Roman" w:eastAsia="Calibri" w:hAnsi="Times New Roman" w:cs="Times New Roman"/>
          <w:b/>
          <w:sz w:val="20"/>
          <w:szCs w:val="20"/>
        </w:rPr>
        <w:t>23</w:t>
      </w:r>
      <w:r w:rsidRPr="00DD69C1">
        <w:rPr>
          <w:rFonts w:ascii="Times New Roman" w:eastAsia="Calibri" w:hAnsi="Times New Roman" w:cs="Times New Roman"/>
          <w:sz w:val="20"/>
          <w:szCs w:val="20"/>
        </w:rPr>
        <w:t xml:space="preserve">: </w:t>
      </w:r>
      <w:r w:rsidRPr="00064DA1">
        <w:rPr>
          <w:rFonts w:ascii="Times New Roman" w:eastAsia="Calibri" w:hAnsi="Times New Roman" w:cs="Times New Roman"/>
          <w:b/>
          <w:sz w:val="20"/>
          <w:szCs w:val="20"/>
        </w:rPr>
        <w:t>Zakup wyposażenia do pracowni elektrotechniki i elektroniki, montażu i konserwacji maszyn i urządzeń elektrycznych - sprzętu i aparatury elektrycznej;</w:t>
      </w:r>
    </w:p>
    <w:p w:rsidR="003C0B43" w:rsidRPr="009E1170" w:rsidRDefault="003C0B43" w:rsidP="003C0B43">
      <w:pPr>
        <w:spacing w:after="0" w:line="276" w:lineRule="auto"/>
        <w:jc w:val="center"/>
        <w:rPr>
          <w:rFonts w:ascii="Times New Roman" w:eastAsia="Calibri" w:hAnsi="Times New Roman" w:cs="Times New Roman"/>
          <w:sz w:val="20"/>
          <w:szCs w:val="20"/>
        </w:rPr>
      </w:pPr>
      <w:r w:rsidRPr="009E1170">
        <w:rPr>
          <w:rFonts w:ascii="Times New Roman" w:eastAsia="Calibri" w:hAnsi="Times New Roman" w:cs="Times New Roman"/>
          <w:sz w:val="20"/>
          <w:szCs w:val="20"/>
        </w:rPr>
        <w:t>w związku  z zawarciem umowy o dofinansowanie projektu pn.:</w:t>
      </w:r>
    </w:p>
    <w:p w:rsidR="003C0B43" w:rsidRPr="009E1170" w:rsidRDefault="003C0B43" w:rsidP="003C0B43">
      <w:pPr>
        <w:suppressAutoHyphens/>
        <w:spacing w:after="0" w:line="276" w:lineRule="auto"/>
        <w:jc w:val="center"/>
        <w:rPr>
          <w:rFonts w:ascii="Times New Roman" w:eastAsia="Times New Roman" w:hAnsi="Times New Roman" w:cs="Times New Roman"/>
          <w:i/>
          <w:sz w:val="20"/>
          <w:szCs w:val="20"/>
          <w:lang w:eastAsia="ar-SA"/>
        </w:rPr>
      </w:pPr>
      <w:r w:rsidRPr="009E1170">
        <w:rPr>
          <w:rFonts w:ascii="Times New Roman" w:eastAsia="Times New Roman" w:hAnsi="Times New Roman" w:cs="Times New Roman"/>
          <w:i/>
          <w:sz w:val="20"/>
          <w:szCs w:val="20"/>
          <w:lang w:eastAsia="ar-SA"/>
        </w:rPr>
        <w:t>„Wzmocnienie potencjału kształcenia zawodowego Zespołu Szkół im. Narodów Zjednoczonej Europy w Polkowicach poprzez wsparcie nauki zawodu w warunkach zbliżonych do rzeczywistego środowiska pracy zawodowej”</w:t>
      </w:r>
    </w:p>
    <w:p w:rsidR="003C0B43" w:rsidRPr="009E1170" w:rsidRDefault="003C0B43" w:rsidP="003C0B43">
      <w:pPr>
        <w:spacing w:line="276" w:lineRule="auto"/>
        <w:jc w:val="center"/>
        <w:rPr>
          <w:rFonts w:ascii="Times New Roman" w:eastAsia="Calibri" w:hAnsi="Times New Roman" w:cs="Times New Roman"/>
          <w:sz w:val="20"/>
          <w:szCs w:val="20"/>
        </w:rPr>
      </w:pPr>
      <w:r w:rsidRPr="009E1170">
        <w:rPr>
          <w:rFonts w:ascii="Times New Roman" w:eastAsia="Times New Roman" w:hAnsi="Times New Roman" w:cs="Times New Roman"/>
          <w:sz w:val="20"/>
          <w:szCs w:val="20"/>
          <w:lang w:eastAsia="ar-SA"/>
        </w:rPr>
        <w:t>w ramach Regionalnego Programu Operacyjnego Województwa Dolnośląskiego 2014 – 2020 współfinansowanego ze środków Unii Europejskiej, Europejskiego Funduszu Rozwoju Regionalnego</w:t>
      </w:r>
      <w:r>
        <w:rPr>
          <w:rFonts w:ascii="Times New Roman" w:eastAsia="Calibri" w:hAnsi="Times New Roman" w:cs="Times New Roman"/>
          <w:sz w:val="20"/>
          <w:szCs w:val="20"/>
        </w:rPr>
        <w:t>.</w:t>
      </w:r>
    </w:p>
    <w:p w:rsidR="007A302A" w:rsidRPr="000A48F0" w:rsidRDefault="007A302A" w:rsidP="009B68ED">
      <w:pPr>
        <w:suppressAutoHyphens/>
        <w:spacing w:after="0" w:line="360" w:lineRule="auto"/>
        <w:jc w:val="both"/>
        <w:rPr>
          <w:rFonts w:ascii="Times New Roman" w:hAnsi="Times New Roman" w:cs="Times New Roman"/>
          <w:sz w:val="20"/>
          <w:szCs w:val="20"/>
        </w:rPr>
      </w:pPr>
    </w:p>
    <w:p w:rsidR="007A302A" w:rsidRDefault="007A302A" w:rsidP="006148B1">
      <w:pPr>
        <w:pStyle w:val="Akapitzlist"/>
        <w:numPr>
          <w:ilvl w:val="0"/>
          <w:numId w:val="2"/>
        </w:numPr>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Oferuję wykonanie ww. przedmiotu zamówienia za: </w:t>
      </w:r>
    </w:p>
    <w:p w:rsidR="003C0B43" w:rsidRPr="003C0B43" w:rsidRDefault="003F290E" w:rsidP="003C0B43">
      <w:pPr>
        <w:pStyle w:val="Akapitzlist"/>
        <w:numPr>
          <w:ilvl w:val="0"/>
          <w:numId w:val="8"/>
        </w:numPr>
        <w:spacing w:after="0" w:line="276" w:lineRule="auto"/>
        <w:rPr>
          <w:rFonts w:ascii="Times New Roman" w:eastAsia="Times New Roman" w:hAnsi="Times New Roman" w:cs="Times New Roman"/>
          <w:b/>
          <w:sz w:val="20"/>
          <w:szCs w:val="20"/>
          <w:lang w:bidi="en-US"/>
        </w:rPr>
      </w:pPr>
      <w:r>
        <w:rPr>
          <w:rFonts w:ascii="Times New Roman" w:eastAsia="Times New Roman" w:hAnsi="Times New Roman" w:cs="Times New Roman"/>
          <w:b/>
          <w:sz w:val="20"/>
          <w:szCs w:val="20"/>
          <w:lang w:bidi="en-US"/>
        </w:rPr>
        <w:t>Część 1</w:t>
      </w:r>
      <w:r w:rsidR="003C0B43" w:rsidRPr="003C0B43">
        <w:rPr>
          <w:rFonts w:ascii="Times New Roman" w:eastAsia="Times New Roman" w:hAnsi="Times New Roman" w:cs="Times New Roman"/>
          <w:b/>
          <w:sz w:val="20"/>
          <w:szCs w:val="20"/>
          <w:lang w:bidi="en-US"/>
        </w:rPr>
        <w:t>*:</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netto</w:t>
      </w:r>
      <w:r w:rsidR="00D16E8E" w:rsidRPr="000A48F0">
        <w:rPr>
          <w:rFonts w:ascii="Times New Roman" w:hAnsi="Times New Roman" w:cs="Times New Roman"/>
          <w:sz w:val="20"/>
          <w:szCs w:val="20"/>
        </w:rPr>
        <w:t xml:space="preserve">: </w:t>
      </w:r>
      <w:r w:rsidRPr="000A48F0">
        <w:rPr>
          <w:rFonts w:ascii="Times New Roman" w:hAnsi="Times New Roman" w:cs="Times New Roman"/>
          <w:sz w:val="20"/>
          <w:szCs w:val="20"/>
        </w:rPr>
        <w:t xml:space="preserve"> </w:t>
      </w:r>
      <w:r w:rsidR="000A48F0" w:rsidRPr="000A48F0">
        <w:rPr>
          <w:rFonts w:ascii="Times New Roman" w:hAnsi="Times New Roman" w:cs="Times New Roman"/>
          <w:sz w:val="20"/>
          <w:szCs w:val="20"/>
        </w:rPr>
        <w:t>………………………………………………………………………………</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(słownie: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Podatek VAT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 w kwocie (słownie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7A302A" w:rsidRPr="000A48F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Cena brutto</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 xml:space="preserv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A90720" w:rsidRDefault="007A302A" w:rsidP="006148B1">
      <w:pPr>
        <w:pStyle w:val="Akapitzlist"/>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(słownie: </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3F290E" w:rsidRPr="00BD5D9C" w:rsidRDefault="00A90720" w:rsidP="00BD5D9C">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r w:rsidR="007A302A" w:rsidRPr="000A48F0">
        <w:rPr>
          <w:rFonts w:ascii="Times New Roman" w:hAnsi="Times New Roman" w:cs="Times New Roman"/>
          <w:sz w:val="20"/>
          <w:szCs w:val="20"/>
        </w:rPr>
        <w:t xml:space="preserve"> </w:t>
      </w:r>
    </w:p>
    <w:tbl>
      <w:tblPr>
        <w:tblW w:w="8799" w:type="dxa"/>
        <w:tblInd w:w="60" w:type="dxa"/>
        <w:tblLayout w:type="fixed"/>
        <w:tblCellMar>
          <w:left w:w="70" w:type="dxa"/>
          <w:right w:w="70" w:type="dxa"/>
        </w:tblCellMar>
        <w:tblLook w:val="04A0" w:firstRow="1" w:lastRow="0" w:firstColumn="1" w:lastColumn="0" w:noHBand="0" w:noVBand="1"/>
      </w:tblPr>
      <w:tblGrid>
        <w:gridCol w:w="607"/>
        <w:gridCol w:w="1530"/>
        <w:gridCol w:w="2126"/>
        <w:gridCol w:w="914"/>
        <w:gridCol w:w="503"/>
        <w:gridCol w:w="709"/>
        <w:gridCol w:w="709"/>
        <w:gridCol w:w="850"/>
        <w:gridCol w:w="851"/>
      </w:tblGrid>
      <w:tr w:rsidR="00BD5D9C" w:rsidRPr="00984409" w:rsidTr="00C5339F">
        <w:trPr>
          <w:trHeight w:val="331"/>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sidRPr="00984409">
              <w:rPr>
                <w:rFonts w:ascii="Times New Roman" w:eastAsia="Times New Roman" w:hAnsi="Times New Roman" w:cs="Times New Roman"/>
                <w:b/>
                <w:bCs/>
                <w:sz w:val="16"/>
                <w:szCs w:val="16"/>
                <w:lang w:eastAsia="pl-PL"/>
              </w:rPr>
              <w:t>Lp.</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 xml:space="preserve">Przedmiot zamówienia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sidRPr="00984409">
              <w:rPr>
                <w:rFonts w:ascii="Times New Roman" w:eastAsia="Times New Roman" w:hAnsi="Times New Roman" w:cs="Times New Roman"/>
                <w:b/>
                <w:bCs/>
                <w:sz w:val="16"/>
                <w:szCs w:val="16"/>
                <w:lang w:eastAsia="pl-PL"/>
              </w:rPr>
              <w:t>Parametry i cechy wybranego elementu wyposażenia</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sidRPr="00984409">
              <w:rPr>
                <w:rFonts w:ascii="Times New Roman" w:eastAsia="Times New Roman" w:hAnsi="Times New Roman" w:cs="Times New Roman"/>
                <w:b/>
                <w:bCs/>
                <w:sz w:val="16"/>
                <w:szCs w:val="16"/>
                <w:lang w:eastAsia="pl-PL"/>
              </w:rPr>
              <w:t>Jednostka</w:t>
            </w:r>
          </w:p>
        </w:tc>
        <w:tc>
          <w:tcPr>
            <w:tcW w:w="503" w:type="dxa"/>
            <w:tcBorders>
              <w:top w:val="single" w:sz="4" w:space="0" w:color="auto"/>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sidRPr="00984409">
              <w:rPr>
                <w:rFonts w:ascii="Times New Roman" w:eastAsia="Times New Roman" w:hAnsi="Times New Roman" w:cs="Times New Roman"/>
                <w:b/>
                <w:bCs/>
                <w:sz w:val="16"/>
                <w:szCs w:val="16"/>
                <w:lang w:eastAsia="pl-PL"/>
              </w:rPr>
              <w:t>Ilość</w:t>
            </w:r>
          </w:p>
        </w:tc>
        <w:tc>
          <w:tcPr>
            <w:tcW w:w="709" w:type="dxa"/>
            <w:tcBorders>
              <w:top w:val="single" w:sz="4" w:space="0" w:color="auto"/>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netto</w:t>
            </w:r>
          </w:p>
        </w:tc>
        <w:tc>
          <w:tcPr>
            <w:tcW w:w="709" w:type="dxa"/>
            <w:tcBorders>
              <w:top w:val="single" w:sz="4" w:space="0" w:color="auto"/>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brutto</w:t>
            </w:r>
          </w:p>
        </w:tc>
        <w:tc>
          <w:tcPr>
            <w:tcW w:w="850" w:type="dxa"/>
            <w:tcBorders>
              <w:top w:val="single" w:sz="4" w:space="0" w:color="auto"/>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netto</w:t>
            </w:r>
          </w:p>
        </w:tc>
        <w:tc>
          <w:tcPr>
            <w:tcW w:w="851" w:type="dxa"/>
            <w:tcBorders>
              <w:top w:val="single" w:sz="4" w:space="0" w:color="auto"/>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 xml:space="preserve">Wartość brutto </w:t>
            </w:r>
          </w:p>
        </w:tc>
      </w:tr>
      <w:tr w:rsidR="00BD5D9C" w:rsidRPr="00984409" w:rsidTr="00C5339F">
        <w:trPr>
          <w:trHeight w:val="421"/>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Licznik energii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Licznik energii elektrycznej 1-fazowy 63A 230V 2-taryfowy z wyświetlaczem LCD</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413"/>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Licznik energii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Licznik energii elektrycznej 3-fazowy zgodność z MID 63A 230/400V z wyświetlaczem LCD</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7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Gniazdo przenośne 3P</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16 A 3P 230V  IP44</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Wtyczka prosta 2P</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10/16 A 2P+Z 230 V IP20</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Wtyczka kątowa 2P</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10/16 A 230 V 2P+Z IP20</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Wtyczka gumowa 2P</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10/16 A 230 V 2P+Z IP44</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7</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 jednobiegunowy z podświetleniem,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8</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schodowy,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lastRenderedPageBreak/>
              <w:t>9</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 pojedynczy,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10</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świecznikowy,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11</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świecznikowy z podświetleniem,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świecznikowy + gniazdo,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krzyżowy,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14</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podwójny schodowy,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15</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Łącznik instalacyjny</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Przycisk /dzwonek/, natynkowy,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16</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Ściemniacz przyciskowy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230V AC z pamięcią, na szynę TH35 szt.1;</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17</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Puszka natynkowa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hermetyczna pojedyncza 80x40mm,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18</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Puszka natynkowa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hermetyczna pojedyncza 76x76x40,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24</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19</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Gniazdo natynkowe</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hermetyczne pojedyncze z/u 16A,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20</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Gniazdo natynkowe</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hermetyczne podwójne z/u 16A, min. 230 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21</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PUSZKA NATYNKOWA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89X42X38MM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22</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PUSZKA NATYNKOWA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Puszka natynkowa o min. wymiarach 80X80X40mm z pokrywą i śrubami szt.1</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nadprądowy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nadprądowy 1P C 6A 6kA AC, klasa 3, napięcie znamionowe 400V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24</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Wyłącznik nadprądowy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nadprądowy 1P C 10A 6kA AC, klasa 3, napięcie znamionowe 400V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25</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Wyłącznik nadprądowy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nadprądowy 3P C 10A 6kA AC, klasa 3, napięcie znamionowe 400V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26</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nadprądowy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nadprądowy 3P C 6A 6kA AC, klasa 3, napięcie znamionowe 400V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189"/>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27</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różnicowo-prądowy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różnicowoprądowy 2P 16A 0,01A typ A</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28</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różnicowo-prądowy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wyłącznik różnicowoprądowy 4P 25A 0,03A typ A</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52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29</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rozłącznik izolacyjny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Rozłącznik izolacyjny 1P 25A, 230VAC z lampką sygnalizacyjną, montaż na wsporniku TH35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45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30</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rozłącznik instalacyjny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Rozłącznik izolacyjny 3P 20A, trójbiegunowy 400 V~, Montaż na wsporniku TH35,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31</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Przekaźnik impulsowy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bistabilny 2P 16A separowany 230VAC/DC 230VAC 4-funkcyjny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32</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Przekaźnik impulsowy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Przekaźnik bistabilny 2Z 16A 230VAC Inrush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Rura elektroinstalacyjna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sztywna gładka /20 x 3m/ średnica zewnętrzna 18,6mm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34</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Szyna montażowa TH35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35x7,5  /2m/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35</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Listwa zaciskowa gwintowa 12-torowa 10mm2 08</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30</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36</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Uchwyt do rur gładkich</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Uchwyt do rur gładkich otwarty U18 /100szt./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37</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opaska kablowa</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opaska kablowa uchwyt paskowy UP30 /100szt./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38</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kanał instalacyjny-narożnik</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Pokrywa kątowa 32x15mm dopasowana do kanału instalacyjnego</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39</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kanał instalacyjny</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32x30mm /2m/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lastRenderedPageBreak/>
              <w:t>40</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Złączka szynowa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gwintowa  6,0mm2 niebieska mini</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41</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Złączka szynowa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1-torowa  szara 1,5-50mm2</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42</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Złączka pierścień rozgałęźny 4x16mm2 czarny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Pierścień rozgałęźny 5x10mm2 czarny do puszki</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44</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 szynowa</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Blokada końcowa szara</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48</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1328"/>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45</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Złączka szynowa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 przewodowa 16 mm2 żółto-zielona, przekrój przyłączanego przewodu jednodrutowego do16 mm2, przekrój przyłączanego przewodu jednodrutowego od 0.2 mm2,</w:t>
            </w:r>
            <w:r w:rsidRPr="00984409">
              <w:rPr>
                <w:rFonts w:ascii="Times New Roman" w:eastAsia="Times New Roman" w:hAnsi="Times New Roman" w:cs="Times New Roman"/>
                <w:sz w:val="16"/>
                <w:szCs w:val="16"/>
                <w:lang w:eastAsia="pl-PL"/>
              </w:rPr>
              <w:br/>
              <w:t>przekrój przyłączanego przewodu linkowego bez końcówki tulejkowej do16 mm2 przekrój przyłączanego przewodu linkowego bez końcówki tulejkowej od 0.2 mm2, przekrój przyłączanego przewodu wielożyłowego do16 mm2, przekrój przyłączanego przewodu wielożyłowego od 0.2 mm2</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46</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H07V-U (DY) 1 niebieski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47</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warsztatowy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H05VV-F (OWY) 4x2,5 żo biały /25m/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48</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YDYp 3x2,5 żo 450/750V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49</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YDYp 3x1,5 żo 450/750V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50</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YDY 3x1,5 żo 450/750V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51</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H07V-U (DY) 1 czarny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52</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H07V-U (DY) 1,5 brązowy /100m/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H07V-U (DY) 1,5 szary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54</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H07V-K (LgY) 1 czarny /100m/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55</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H07V-K (LgY) 1,5 czarny /100m/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56</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H07V-U (DY) 1,5 niebieski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57</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H07V-U (DY) 1,5 czarny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58</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instalacyjny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H07V-U (DY) 1,5 żółto-zielony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1332"/>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59</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Transformator elektroniczny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Transformator elektroniczny zasilany napięciem przemiennym o wartości 230V/50Hz, obniżający napięcie wyjściowe do ~12V, zamknięty w obudowie izolacyjnej z tworzywa sztucznego.</w:t>
            </w:r>
            <w:r>
              <w:rPr>
                <w:rFonts w:ascii="Times New Roman" w:eastAsia="Times New Roman" w:hAnsi="Times New Roman" w:cs="Times New Roman"/>
                <w:sz w:val="16"/>
                <w:szCs w:val="16"/>
                <w:lang w:eastAsia="pl-PL"/>
              </w:rPr>
              <w:t xml:space="preserve"> </w:t>
            </w:r>
            <w:r w:rsidRPr="00984409">
              <w:rPr>
                <w:rFonts w:ascii="Times New Roman" w:eastAsia="Times New Roman" w:hAnsi="Times New Roman" w:cs="Times New Roman"/>
                <w:sz w:val="16"/>
                <w:szCs w:val="16"/>
                <w:lang w:eastAsia="pl-PL"/>
              </w:rPr>
              <w:t>Wyposażony w wejściowe i wyjściowe zaciski przyłączeniowe, umożliwiające podłączenie przewodów o maksymalnym przekroju do 0,75mm2. Zakres obciążenia : od 35W do 105W. Współczynnik mocy biernej: 0,98</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60</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Dzwonek jednotonowy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Dzwonek jednotonowy 230V</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61</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Dzwonek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Dzwonek modułowy 230V AC 77dB</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376"/>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lastRenderedPageBreak/>
              <w:t>62</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Żarówka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Żarówka halogenowa 12V Parametry : Zasilanie: 12V (wymaga zastosowania transformatora 230V/12V AC) Moc: min 20W, Rodzaj trzonka: GU5,3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30</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Oprawka do żarówek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Oprawka GX5,3 do żarówek halogenowych z trzonkiem GU5,3 zasilanych napięciem nieprzekraczającym 24V,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30</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64</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Żarówka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Żarówki led, gwint E27, różne moce: 3 W, 4 W, 5 W, 6 W, 9 W, po 6 szt.</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30</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65</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Wentylator domowy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Wentylator domowy fi100 230V 14W 88m3/h 33dB ścienny z wyłącznikiem czasowym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66</w:t>
            </w:r>
          </w:p>
        </w:tc>
        <w:tc>
          <w:tcPr>
            <w:tcW w:w="1530"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końcówki kablowe</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oczkowe -2 opakowania po 100szt., widełkowe - 2 opakowania po 100szt. </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zestaw</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2</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67</w:t>
            </w:r>
          </w:p>
        </w:tc>
        <w:tc>
          <w:tcPr>
            <w:tcW w:w="1530" w:type="dxa"/>
            <w:tcBorders>
              <w:top w:val="nil"/>
              <w:left w:val="nil"/>
              <w:bottom w:val="nil"/>
              <w:right w:val="nil"/>
            </w:tcBorders>
            <w:shd w:val="clear" w:color="auto" w:fill="auto"/>
            <w:noWrap/>
            <w:vAlign w:val="center"/>
            <w:hideMark/>
          </w:tcPr>
          <w:p w:rsidR="00BD5D9C" w:rsidRPr="00984409" w:rsidRDefault="00CB64A0" w:rsidP="003F290E">
            <w:pPr>
              <w:spacing w:after="0" w:line="240" w:lineRule="auto"/>
              <w:rPr>
                <w:rFonts w:ascii="Times New Roman" w:eastAsia="Times New Roman" w:hAnsi="Times New Roman" w:cs="Times New Roman"/>
                <w:sz w:val="16"/>
                <w:szCs w:val="16"/>
                <w:lang w:eastAsia="pl-PL"/>
              </w:rPr>
            </w:pPr>
            <w:hyperlink r:id="rId8" w:history="1">
              <w:r w:rsidR="00BD5D9C" w:rsidRPr="00984409">
                <w:rPr>
                  <w:rFonts w:ascii="Times New Roman" w:eastAsia="Times New Roman" w:hAnsi="Times New Roman" w:cs="Times New Roman"/>
                  <w:sz w:val="16"/>
                  <w:szCs w:val="16"/>
                  <w:lang w:eastAsia="pl-PL"/>
                </w:rPr>
                <w:t>Elementy łączeniowe do rur</w:t>
              </w:r>
            </w:hyperlink>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 do rur gładkich dopasowana do rur elektroinstalacyjnych /100szt./</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42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68</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Przewód YDYp 4x1,5 żo 450/750V /100m/</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4x1,5 żo 450/750V /100m/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69</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 xml:space="preserve">Przewód mieszkaniowy </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H03VV-F (OMY) 3x1,5 żo/100m/</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krążek</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70</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Szybkozłączka 5x0,2-4mm2  /25szt./ typu wago</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71</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Szybkozłączka 3x 0,08-4mm2 /50szt./ typu wago</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72</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w:t>
            </w:r>
          </w:p>
        </w:tc>
        <w:tc>
          <w:tcPr>
            <w:tcW w:w="2126"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Szybkozłączka 2x 0,08-4mm2 z dźwigniami zwalniającymi na linkę  /50szt./ typu wago</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BD5D9C" w:rsidRPr="00984409" w:rsidTr="00C5339F">
        <w:trPr>
          <w:trHeight w:val="25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73</w:t>
            </w:r>
          </w:p>
        </w:tc>
        <w:tc>
          <w:tcPr>
            <w:tcW w:w="1530"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Złączka</w:t>
            </w:r>
          </w:p>
        </w:tc>
        <w:tc>
          <w:tcPr>
            <w:tcW w:w="2126" w:type="dxa"/>
            <w:tcBorders>
              <w:top w:val="nil"/>
              <w:left w:val="nil"/>
              <w:bottom w:val="single" w:sz="4" w:space="0" w:color="auto"/>
              <w:right w:val="single" w:sz="4" w:space="0" w:color="auto"/>
            </w:tcBorders>
            <w:shd w:val="clear" w:color="auto" w:fill="auto"/>
            <w:noWrap/>
            <w:vAlign w:val="center"/>
            <w:hideMark/>
          </w:tcPr>
          <w:p w:rsidR="00BD5D9C" w:rsidRPr="00984409" w:rsidRDefault="00BD5D9C" w:rsidP="003F290E">
            <w:pPr>
              <w:spacing w:after="0" w:line="240" w:lineRule="auto"/>
              <w:jc w:val="both"/>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Szybkozłączka 4x 0,5-2,5mm2  /100szt./ typu wago</w:t>
            </w:r>
          </w:p>
        </w:tc>
        <w:tc>
          <w:tcPr>
            <w:tcW w:w="914"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opakowanie</w:t>
            </w:r>
          </w:p>
        </w:tc>
        <w:tc>
          <w:tcPr>
            <w:tcW w:w="503" w:type="dxa"/>
            <w:tcBorders>
              <w:top w:val="nil"/>
              <w:left w:val="nil"/>
              <w:bottom w:val="single" w:sz="4" w:space="0" w:color="auto"/>
              <w:right w:val="single" w:sz="4" w:space="0" w:color="auto"/>
            </w:tcBorders>
            <w:shd w:val="clear" w:color="auto" w:fill="auto"/>
            <w:vAlign w:val="center"/>
            <w:hideMark/>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r w:rsidRPr="00984409">
              <w:rPr>
                <w:rFonts w:ascii="Times New Roman" w:eastAsia="Times New Roman" w:hAnsi="Times New Roman" w:cs="Times New Roman"/>
                <w:sz w:val="16"/>
                <w:szCs w:val="16"/>
                <w:lang w:eastAsia="pl-PL"/>
              </w:rPr>
              <w:t>1</w:t>
            </w: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709"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0"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nil"/>
              <w:left w:val="nil"/>
              <w:bottom w:val="single" w:sz="4" w:space="0" w:color="auto"/>
              <w:right w:val="single" w:sz="4" w:space="0" w:color="auto"/>
            </w:tcBorders>
          </w:tcPr>
          <w:p w:rsidR="00BD5D9C" w:rsidRPr="00984409" w:rsidRDefault="00BD5D9C" w:rsidP="003F290E">
            <w:pPr>
              <w:spacing w:after="0" w:line="240" w:lineRule="auto"/>
              <w:jc w:val="center"/>
              <w:rPr>
                <w:rFonts w:ascii="Times New Roman" w:eastAsia="Times New Roman" w:hAnsi="Times New Roman" w:cs="Times New Roman"/>
                <w:sz w:val="16"/>
                <w:szCs w:val="16"/>
                <w:lang w:eastAsia="pl-PL"/>
              </w:rPr>
            </w:pPr>
          </w:p>
        </w:tc>
      </w:tr>
      <w:tr w:rsidR="00C5339F" w:rsidRPr="00984409" w:rsidTr="00023630">
        <w:trPr>
          <w:trHeight w:val="255"/>
        </w:trPr>
        <w:tc>
          <w:tcPr>
            <w:tcW w:w="70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5339F" w:rsidRPr="00984409" w:rsidRDefault="00C5339F" w:rsidP="00C5339F">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RAZEM:</w:t>
            </w:r>
          </w:p>
        </w:tc>
        <w:tc>
          <w:tcPr>
            <w:tcW w:w="850" w:type="dxa"/>
            <w:tcBorders>
              <w:top w:val="single" w:sz="4" w:space="0" w:color="auto"/>
              <w:left w:val="nil"/>
              <w:bottom w:val="single" w:sz="4" w:space="0" w:color="auto"/>
              <w:right w:val="single" w:sz="4" w:space="0" w:color="auto"/>
            </w:tcBorders>
          </w:tcPr>
          <w:p w:rsidR="00C5339F" w:rsidRPr="00984409"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Borders>
              <w:top w:val="single" w:sz="4" w:space="0" w:color="auto"/>
              <w:left w:val="nil"/>
              <w:bottom w:val="single" w:sz="4" w:space="0" w:color="auto"/>
              <w:right w:val="single" w:sz="4" w:space="0" w:color="auto"/>
            </w:tcBorders>
          </w:tcPr>
          <w:p w:rsidR="00C5339F" w:rsidRPr="00984409" w:rsidRDefault="00C5339F" w:rsidP="003F290E">
            <w:pPr>
              <w:spacing w:after="0" w:line="240" w:lineRule="auto"/>
              <w:jc w:val="center"/>
              <w:rPr>
                <w:rFonts w:ascii="Times New Roman" w:eastAsia="Times New Roman" w:hAnsi="Times New Roman" w:cs="Times New Roman"/>
                <w:sz w:val="16"/>
                <w:szCs w:val="16"/>
                <w:lang w:eastAsia="pl-PL"/>
              </w:rPr>
            </w:pPr>
          </w:p>
        </w:tc>
      </w:tr>
    </w:tbl>
    <w:p w:rsidR="003F290E" w:rsidRPr="000A27D8" w:rsidRDefault="003F290E" w:rsidP="003F290E">
      <w:pPr>
        <w:spacing w:after="0" w:line="276" w:lineRule="auto"/>
        <w:rPr>
          <w:rFonts w:ascii="Times New Roman" w:eastAsia="Times New Roman" w:hAnsi="Times New Roman" w:cs="Times New Roman"/>
          <w:b/>
          <w:sz w:val="20"/>
          <w:szCs w:val="20"/>
          <w:lang w:bidi="en-US"/>
        </w:rPr>
      </w:pPr>
    </w:p>
    <w:p w:rsidR="003F290E" w:rsidRDefault="003F290E" w:rsidP="00C5339F">
      <w:pPr>
        <w:pStyle w:val="Akapitzlist"/>
        <w:numPr>
          <w:ilvl w:val="0"/>
          <w:numId w:val="8"/>
        </w:numPr>
        <w:spacing w:after="0" w:line="276" w:lineRule="auto"/>
        <w:rPr>
          <w:rFonts w:ascii="Times New Roman" w:eastAsia="Times New Roman" w:hAnsi="Times New Roman" w:cs="Times New Roman"/>
          <w:b/>
          <w:sz w:val="20"/>
          <w:szCs w:val="20"/>
          <w:lang w:bidi="en-US"/>
        </w:rPr>
      </w:pPr>
      <w:r w:rsidRPr="00C5339F">
        <w:rPr>
          <w:rFonts w:ascii="Times New Roman" w:eastAsia="Times New Roman" w:hAnsi="Times New Roman" w:cs="Times New Roman"/>
          <w:b/>
          <w:sz w:val="20"/>
          <w:szCs w:val="20"/>
          <w:lang w:bidi="en-US"/>
        </w:rPr>
        <w:t>Część 2</w:t>
      </w:r>
      <w:r w:rsidR="00C5339F">
        <w:rPr>
          <w:rFonts w:ascii="Times New Roman" w:eastAsia="Times New Roman" w:hAnsi="Times New Roman" w:cs="Times New Roman"/>
          <w:b/>
          <w:sz w:val="20"/>
          <w:szCs w:val="20"/>
          <w:lang w:bidi="en-US"/>
        </w:rPr>
        <w:t>*</w:t>
      </w:r>
      <w:r w:rsidRPr="00C5339F">
        <w:rPr>
          <w:rFonts w:ascii="Times New Roman" w:eastAsia="Times New Roman" w:hAnsi="Times New Roman" w:cs="Times New Roman"/>
          <w:b/>
          <w:sz w:val="20"/>
          <w:szCs w:val="20"/>
          <w:lang w:bidi="en-US"/>
        </w:rPr>
        <w:t>:</w:t>
      </w:r>
    </w:p>
    <w:p w:rsidR="00C5339F" w:rsidRPr="00C5339F" w:rsidRDefault="00C5339F" w:rsidP="00C5339F">
      <w:pPr>
        <w:spacing w:after="0" w:line="360" w:lineRule="auto"/>
        <w:rPr>
          <w:rFonts w:ascii="Times New Roman" w:hAnsi="Times New Roman" w:cs="Times New Roman"/>
          <w:sz w:val="20"/>
          <w:szCs w:val="20"/>
        </w:rPr>
      </w:pPr>
      <w:r w:rsidRPr="00C5339F">
        <w:rPr>
          <w:rFonts w:ascii="Times New Roman" w:hAnsi="Times New Roman" w:cs="Times New Roman"/>
          <w:sz w:val="20"/>
          <w:szCs w:val="20"/>
        </w:rPr>
        <w:t>Cena netto:  ………………………………………………………………………………</w:t>
      </w:r>
    </w:p>
    <w:p w:rsidR="00C5339F" w:rsidRPr="00C5339F" w:rsidRDefault="00C5339F" w:rsidP="00C5339F">
      <w:pPr>
        <w:spacing w:after="0" w:line="360" w:lineRule="auto"/>
        <w:rPr>
          <w:rFonts w:ascii="Times New Roman" w:hAnsi="Times New Roman" w:cs="Times New Roman"/>
          <w:sz w:val="20"/>
          <w:szCs w:val="20"/>
        </w:rPr>
      </w:pPr>
      <w:r w:rsidRPr="00C5339F">
        <w:rPr>
          <w:rFonts w:ascii="Times New Roman" w:hAnsi="Times New Roman" w:cs="Times New Roman"/>
          <w:sz w:val="20"/>
          <w:szCs w:val="20"/>
        </w:rPr>
        <w:t>(słownie: ………………………………………………………………………………..…….)</w:t>
      </w:r>
    </w:p>
    <w:p w:rsidR="00C5339F" w:rsidRPr="00C5339F" w:rsidRDefault="00C5339F" w:rsidP="00C5339F">
      <w:pPr>
        <w:spacing w:after="0" w:line="360" w:lineRule="auto"/>
        <w:rPr>
          <w:rFonts w:ascii="Times New Roman" w:hAnsi="Times New Roman" w:cs="Times New Roman"/>
          <w:sz w:val="20"/>
          <w:szCs w:val="20"/>
        </w:rPr>
      </w:pPr>
      <w:r w:rsidRPr="00C5339F">
        <w:rPr>
          <w:rFonts w:ascii="Times New Roman" w:hAnsi="Times New Roman" w:cs="Times New Roman"/>
          <w:sz w:val="20"/>
          <w:szCs w:val="20"/>
        </w:rPr>
        <w:t>Podatek VAT …...% w kwocie (słownie ……………………………………..……………)</w:t>
      </w:r>
    </w:p>
    <w:p w:rsidR="00C5339F" w:rsidRPr="00C5339F" w:rsidRDefault="00C5339F" w:rsidP="00C5339F">
      <w:pPr>
        <w:spacing w:after="0" w:line="360" w:lineRule="auto"/>
        <w:rPr>
          <w:rFonts w:ascii="Times New Roman" w:hAnsi="Times New Roman" w:cs="Times New Roman"/>
          <w:sz w:val="20"/>
          <w:szCs w:val="20"/>
        </w:rPr>
      </w:pPr>
      <w:r w:rsidRPr="00C5339F">
        <w:rPr>
          <w:rFonts w:ascii="Times New Roman" w:hAnsi="Times New Roman" w:cs="Times New Roman"/>
          <w:sz w:val="20"/>
          <w:szCs w:val="20"/>
        </w:rPr>
        <w:t>Cena brutto: …………………………………………………………………………..………..</w:t>
      </w:r>
    </w:p>
    <w:p w:rsidR="00C5339F" w:rsidRPr="00C5339F" w:rsidRDefault="00C5339F" w:rsidP="00C5339F">
      <w:pPr>
        <w:spacing w:after="0" w:line="360" w:lineRule="auto"/>
        <w:rPr>
          <w:rFonts w:ascii="Times New Roman" w:hAnsi="Times New Roman" w:cs="Times New Roman"/>
          <w:sz w:val="20"/>
          <w:szCs w:val="20"/>
        </w:rPr>
      </w:pPr>
      <w:r w:rsidRPr="00C5339F">
        <w:rPr>
          <w:rFonts w:ascii="Times New Roman" w:hAnsi="Times New Roman" w:cs="Times New Roman"/>
          <w:sz w:val="20"/>
          <w:szCs w:val="20"/>
        </w:rPr>
        <w:t>(słownie: ………………………………………………………………………………………)</w:t>
      </w:r>
    </w:p>
    <w:p w:rsidR="00C5339F" w:rsidRPr="00C5339F" w:rsidRDefault="00C5339F" w:rsidP="00C5339F">
      <w:pPr>
        <w:spacing w:after="0" w:line="360" w:lineRule="auto"/>
        <w:rPr>
          <w:rFonts w:ascii="Times New Roman" w:hAnsi="Times New Roman" w:cs="Times New Roman"/>
          <w:sz w:val="20"/>
          <w:szCs w:val="20"/>
        </w:rPr>
      </w:pPr>
      <w:r w:rsidRPr="00C5339F">
        <w:rPr>
          <w:rFonts w:ascii="Times New Roman" w:hAnsi="Times New Roman" w:cs="Times New Roman"/>
          <w:sz w:val="20"/>
          <w:szCs w:val="20"/>
        </w:rPr>
        <w:t xml:space="preserve">w tym: </w:t>
      </w:r>
    </w:p>
    <w:p w:rsidR="00C5339F" w:rsidRPr="00C5339F" w:rsidRDefault="00C5339F" w:rsidP="00C5339F">
      <w:pPr>
        <w:pStyle w:val="Akapitzlist"/>
        <w:spacing w:after="0" w:line="276" w:lineRule="auto"/>
        <w:rPr>
          <w:rFonts w:ascii="Times New Roman" w:eastAsia="Times New Roman" w:hAnsi="Times New Roman" w:cs="Times New Roman"/>
          <w:b/>
          <w:sz w:val="20"/>
          <w:szCs w:val="20"/>
          <w:lang w:bidi="en-US"/>
        </w:rPr>
      </w:pPr>
    </w:p>
    <w:tbl>
      <w:tblPr>
        <w:tblW w:w="879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7"/>
        <w:gridCol w:w="1134"/>
        <w:gridCol w:w="2288"/>
        <w:gridCol w:w="841"/>
        <w:gridCol w:w="567"/>
        <w:gridCol w:w="945"/>
        <w:gridCol w:w="718"/>
        <w:gridCol w:w="878"/>
        <w:gridCol w:w="851"/>
      </w:tblGrid>
      <w:tr w:rsidR="007A534D" w:rsidRPr="005B1CEC" w:rsidTr="007A534D">
        <w:trPr>
          <w:trHeight w:val="523"/>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sidRPr="005B1CEC">
              <w:rPr>
                <w:rFonts w:ascii="Times New Roman" w:eastAsia="Times New Roman" w:hAnsi="Times New Roman" w:cs="Times New Roman"/>
                <w:b/>
                <w:bCs/>
                <w:sz w:val="16"/>
                <w:szCs w:val="16"/>
                <w:lang w:eastAsia="pl-PL"/>
              </w:rPr>
              <w:t>Lp</w:t>
            </w:r>
            <w:r>
              <w:rPr>
                <w:rFonts w:ascii="Times New Roman" w:eastAsia="Times New Roman" w:hAnsi="Times New Roman" w:cs="Times New Roman"/>
                <w:b/>
                <w:bCs/>
                <w:sz w:val="16"/>
                <w:szCs w:val="16"/>
                <w:lang w:eastAsia="pl-PL"/>
              </w:rPr>
              <w:t>.</w:t>
            </w:r>
          </w:p>
        </w:tc>
        <w:tc>
          <w:tcPr>
            <w:tcW w:w="1134"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Przedmiot zamówienia</w:t>
            </w:r>
          </w:p>
        </w:tc>
        <w:tc>
          <w:tcPr>
            <w:tcW w:w="2288"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sidRPr="005B1CEC">
              <w:rPr>
                <w:rFonts w:ascii="Times New Roman" w:eastAsia="Times New Roman" w:hAnsi="Times New Roman" w:cs="Times New Roman"/>
                <w:b/>
                <w:bCs/>
                <w:sz w:val="16"/>
                <w:szCs w:val="16"/>
                <w:lang w:eastAsia="pl-PL"/>
              </w:rPr>
              <w:t>Parametry i cechy wybranego elementu wyposażenia</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sidRPr="005B1CEC">
              <w:rPr>
                <w:rFonts w:ascii="Times New Roman" w:eastAsia="Times New Roman" w:hAnsi="Times New Roman" w:cs="Times New Roman"/>
                <w:b/>
                <w:bCs/>
                <w:sz w:val="16"/>
                <w:szCs w:val="16"/>
                <w:lang w:eastAsia="pl-PL"/>
              </w:rPr>
              <w:t>Jednostka</w:t>
            </w:r>
          </w:p>
        </w:tc>
        <w:tc>
          <w:tcPr>
            <w:tcW w:w="56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sidRPr="005B1CEC">
              <w:rPr>
                <w:rFonts w:ascii="Times New Roman" w:eastAsia="Times New Roman" w:hAnsi="Times New Roman" w:cs="Times New Roman"/>
                <w:b/>
                <w:bCs/>
                <w:sz w:val="16"/>
                <w:szCs w:val="16"/>
                <w:lang w:eastAsia="pl-PL"/>
              </w:rPr>
              <w:t>Ilość</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netto</w:t>
            </w:r>
          </w:p>
        </w:tc>
        <w:tc>
          <w:tcPr>
            <w:tcW w:w="718" w:type="dxa"/>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brutto</w:t>
            </w:r>
          </w:p>
        </w:tc>
        <w:tc>
          <w:tcPr>
            <w:tcW w:w="878" w:type="dxa"/>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netto</w:t>
            </w:r>
          </w:p>
        </w:tc>
        <w:tc>
          <w:tcPr>
            <w:tcW w:w="851" w:type="dxa"/>
          </w:tcPr>
          <w:p w:rsidR="00C5339F" w:rsidRPr="005B1CEC" w:rsidRDefault="00C5339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 xml:space="preserve">Wartość brutto </w:t>
            </w:r>
          </w:p>
        </w:tc>
      </w:tr>
      <w:tr w:rsidR="007A534D" w:rsidRPr="005B1CEC" w:rsidTr="007A534D">
        <w:trPr>
          <w:trHeight w:val="42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1</w:t>
            </w:r>
          </w:p>
        </w:tc>
        <w:tc>
          <w:tcPr>
            <w:tcW w:w="1134" w:type="dxa"/>
            <w:shd w:val="clear" w:color="auto" w:fill="auto"/>
            <w:noWrap/>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Termik </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Przekaźnik przeciążeniowy o zakresie 0,63-1,0 A do styczników LC1D09 ÷ LC1D38 , montaż na styczniku</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42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2</w:t>
            </w:r>
          </w:p>
        </w:tc>
        <w:tc>
          <w:tcPr>
            <w:tcW w:w="1134" w:type="dxa"/>
            <w:shd w:val="clear" w:color="auto" w:fill="auto"/>
            <w:noWrap/>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Termik </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Przekaźnik przeciążeniowy o zakresie  0,40-0,63A do styczników LC1D09 ÷ LC1D38 , montaż na styczniku</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42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3</w:t>
            </w:r>
          </w:p>
        </w:tc>
        <w:tc>
          <w:tcPr>
            <w:tcW w:w="1134" w:type="dxa"/>
            <w:shd w:val="clear" w:color="auto" w:fill="auto"/>
            <w:noWrap/>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Termik </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Przekaźnik przeciążeniowy o zakresie 1,0-1,6 A do styczników LC1D09 ÷ LC1D38 , montaż na styczniku</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42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4</w:t>
            </w:r>
          </w:p>
        </w:tc>
        <w:tc>
          <w:tcPr>
            <w:tcW w:w="1134" w:type="dxa"/>
            <w:shd w:val="clear" w:color="auto" w:fill="auto"/>
            <w:noWrap/>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Termik </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Przekaźnik przeciążeniowy o zakresie 1,6-2,5 A do styczników LC1D09 ÷ LC1D38 , montaż na styczniku</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84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lastRenderedPageBreak/>
              <w:t>5</w:t>
            </w:r>
          </w:p>
        </w:tc>
        <w:tc>
          <w:tcPr>
            <w:tcW w:w="1134" w:type="dxa"/>
            <w:shd w:val="clear" w:color="auto" w:fill="auto"/>
            <w:noWrap/>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Wyłącznik silnikowy </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1Z/1R 2,5 A, zakres prądowy wyzwalaczy termicznych: 1.6-2.5A, prąd zadziałania wyzwalaczy elektromagnetycznych: 35A, z wyzwalaczem termicznym i elektromagnetycznym, ze stykiem pomocniczym 1r/1z i sygnalizatorem zwarcia, szerokość w modułach 17.5mm: 2.5</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63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1134" w:type="dxa"/>
            <w:shd w:val="clear" w:color="auto" w:fill="auto"/>
            <w:noWrap/>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Wyłącznik silnikowy </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1Z/1R 0,4 A z wyzwalaczem termicznym i elektromagnetycznym, ze stykiem pomocniczym 1r/1z i sygnalizatorem zwarcia, zakres prądowy wyzwalaczy termicznych: 0.25-0.4A prąd zadziałania wyzwalaczy elektromagnetycznych: 5.6A,szerokość w modułach 17.5mm: 2.5</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42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7</w:t>
            </w:r>
          </w:p>
        </w:tc>
        <w:tc>
          <w:tcPr>
            <w:tcW w:w="1134" w:type="dxa"/>
            <w:shd w:val="clear" w:color="auto" w:fill="auto"/>
            <w:noWrap/>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Przekaźnik prądowy </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styk 1P, Imax=16A, 1 moduł, z kanałem przelotowym, 230 V AC, 16 A, 1 × NO/NC, Prąd przełączenia - regulowany 0,6÷16 A, Czas zadziałania - regulowany 0,5÷10 s</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12</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24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8</w:t>
            </w:r>
          </w:p>
        </w:tc>
        <w:tc>
          <w:tcPr>
            <w:tcW w:w="1134" w:type="dxa"/>
            <w:shd w:val="clear" w:color="auto" w:fill="auto"/>
            <w:vAlign w:val="center"/>
            <w:hideMark/>
          </w:tcPr>
          <w:p w:rsidR="00C5339F" w:rsidRPr="005B1CEC" w:rsidRDefault="00C5339F" w:rsidP="003F290E">
            <w:pPr>
              <w:spacing w:after="0" w:line="240" w:lineRule="auto"/>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Rozrusznik elektroniczny łagodny rozruch do jedno lub trójfazowych silników asynchronicznych.</w:t>
            </w:r>
          </w:p>
        </w:tc>
        <w:tc>
          <w:tcPr>
            <w:tcW w:w="2288" w:type="dxa"/>
            <w:shd w:val="clear" w:color="auto" w:fill="auto"/>
            <w:vAlign w:val="center"/>
            <w:hideMark/>
          </w:tcPr>
          <w:p w:rsidR="00C5339F" w:rsidRPr="005B1CEC" w:rsidRDefault="00C5339F" w:rsidP="003F290E">
            <w:pPr>
              <w:spacing w:after="0" w:line="240" w:lineRule="auto"/>
              <w:jc w:val="both"/>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0.37/1.1 kW 1x230/3x400 V, Moc max. podłączanego silnika silnika - 0,37 kW jednofazowy, 1,1 kW trójfazowy, Prąd znamionowy - 3 A, Stopień ochrony - IP 20, Zakres temperatur pracy -10 do +40 °C, regulowany czas rozruchu 1 do 5 s,    wymiary : 23 x 100 x 50 [mm], montaż : listwa TS 35 lub przykręcany</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7A534D" w:rsidRPr="005B1CEC" w:rsidTr="007A534D">
        <w:trPr>
          <w:trHeight w:val="1470"/>
        </w:trPr>
        <w:tc>
          <w:tcPr>
            <w:tcW w:w="577" w:type="dxa"/>
            <w:shd w:val="clear" w:color="auto" w:fill="auto"/>
            <w:noWrap/>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9</w:t>
            </w:r>
          </w:p>
        </w:tc>
        <w:tc>
          <w:tcPr>
            <w:tcW w:w="1134" w:type="dxa"/>
            <w:shd w:val="clear" w:color="auto" w:fill="auto"/>
            <w:noWrap/>
            <w:vAlign w:val="center"/>
            <w:hideMark/>
          </w:tcPr>
          <w:p w:rsidR="00C5339F" w:rsidRPr="005B1CEC" w:rsidRDefault="00C5339F" w:rsidP="003F290E">
            <w:pPr>
              <w:spacing w:after="0" w:line="240" w:lineRule="auto"/>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Falownik</w:t>
            </w:r>
          </w:p>
        </w:tc>
        <w:tc>
          <w:tcPr>
            <w:tcW w:w="2288" w:type="dxa"/>
            <w:shd w:val="clear" w:color="auto" w:fill="auto"/>
            <w:hideMark/>
          </w:tcPr>
          <w:p w:rsidR="00C5339F" w:rsidRPr="005B1CEC" w:rsidRDefault="00C5339F" w:rsidP="003F290E">
            <w:pPr>
              <w:spacing w:after="0" w:line="240" w:lineRule="auto"/>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 xml:space="preserve">zasilanie 1-fazowe, zakres mocy  0,75 kW, wbudowany filtr przeciwzakłóceniowy RFI klasy A, wbudowany potencjometr do regulacji częstotliwości, sterowanie bezczujnikowe wektorowe oraz U/f, autotuning silnika, wewnętrzny regulator PID, 150% momentu przy 0,5Hz, wybór sygnału sterowania NPN/PNP, 5 wejść swobodnie programowalnych, dwa wyjścia cyfrowe swobodnie programowane, wyjście analogowe 0…10V, autorestart po zaniku zasilania lub awarii, napięcie zasilające 1 x 230V AC [ V AC ], napięcie wyjściowe 3 x 230V AC [ V AC ] </w:t>
            </w:r>
          </w:p>
        </w:tc>
        <w:tc>
          <w:tcPr>
            <w:tcW w:w="841"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567" w:type="dxa"/>
            <w:shd w:val="clear" w:color="auto" w:fill="auto"/>
            <w:vAlign w:val="center"/>
            <w:hideMark/>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r w:rsidRPr="005B1CEC">
              <w:rPr>
                <w:rFonts w:ascii="Times New Roman" w:eastAsia="Times New Roman" w:hAnsi="Times New Roman" w:cs="Times New Roman"/>
                <w:sz w:val="16"/>
                <w:szCs w:val="16"/>
                <w:lang w:eastAsia="pl-PL"/>
              </w:rPr>
              <w:t>6</w:t>
            </w:r>
          </w:p>
        </w:tc>
        <w:tc>
          <w:tcPr>
            <w:tcW w:w="945"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71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r w:rsidR="00C5339F" w:rsidRPr="005B1CEC" w:rsidTr="00C5339F">
        <w:trPr>
          <w:trHeight w:val="340"/>
        </w:trPr>
        <w:tc>
          <w:tcPr>
            <w:tcW w:w="7070" w:type="dxa"/>
            <w:gridSpan w:val="7"/>
            <w:shd w:val="clear" w:color="auto" w:fill="auto"/>
            <w:noWrap/>
            <w:vAlign w:val="center"/>
          </w:tcPr>
          <w:p w:rsidR="00C5339F" w:rsidRPr="005B1CEC" w:rsidRDefault="00C5339F" w:rsidP="00C5339F">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RAZEM:</w:t>
            </w:r>
          </w:p>
        </w:tc>
        <w:tc>
          <w:tcPr>
            <w:tcW w:w="878"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C5339F" w:rsidRPr="005B1CEC" w:rsidRDefault="00C5339F" w:rsidP="003F290E">
            <w:pPr>
              <w:spacing w:after="0" w:line="240" w:lineRule="auto"/>
              <w:jc w:val="center"/>
              <w:rPr>
                <w:rFonts w:ascii="Times New Roman" w:eastAsia="Times New Roman" w:hAnsi="Times New Roman" w:cs="Times New Roman"/>
                <w:sz w:val="16"/>
                <w:szCs w:val="16"/>
                <w:lang w:eastAsia="pl-PL"/>
              </w:rPr>
            </w:pPr>
          </w:p>
        </w:tc>
      </w:tr>
    </w:tbl>
    <w:p w:rsidR="003F290E" w:rsidRPr="000A27D8" w:rsidRDefault="003F290E" w:rsidP="003F290E">
      <w:pPr>
        <w:spacing w:after="0" w:line="276" w:lineRule="auto"/>
        <w:rPr>
          <w:rFonts w:ascii="Times New Roman" w:eastAsia="Times New Roman" w:hAnsi="Times New Roman" w:cs="Times New Roman"/>
          <w:b/>
          <w:sz w:val="20"/>
          <w:szCs w:val="20"/>
          <w:lang w:bidi="en-US"/>
        </w:rPr>
      </w:pPr>
    </w:p>
    <w:p w:rsidR="003F290E" w:rsidRDefault="003F290E" w:rsidP="00E7576F">
      <w:pPr>
        <w:pStyle w:val="Akapitzlist"/>
        <w:numPr>
          <w:ilvl w:val="0"/>
          <w:numId w:val="8"/>
        </w:numPr>
        <w:spacing w:after="0" w:line="276" w:lineRule="auto"/>
        <w:rPr>
          <w:rFonts w:ascii="Times New Roman" w:eastAsia="Times New Roman" w:hAnsi="Times New Roman" w:cs="Times New Roman"/>
          <w:b/>
          <w:sz w:val="20"/>
          <w:szCs w:val="20"/>
          <w:lang w:bidi="en-US"/>
        </w:rPr>
      </w:pPr>
      <w:r w:rsidRPr="00E7576F">
        <w:rPr>
          <w:rFonts w:ascii="Times New Roman" w:eastAsia="Times New Roman" w:hAnsi="Times New Roman" w:cs="Times New Roman"/>
          <w:b/>
          <w:sz w:val="20"/>
          <w:szCs w:val="20"/>
          <w:lang w:bidi="en-US"/>
        </w:rPr>
        <w:t>Część 3</w:t>
      </w:r>
      <w:r w:rsidR="00E7576F">
        <w:rPr>
          <w:rFonts w:ascii="Times New Roman" w:eastAsia="Times New Roman" w:hAnsi="Times New Roman" w:cs="Times New Roman"/>
          <w:b/>
          <w:sz w:val="20"/>
          <w:szCs w:val="20"/>
          <w:lang w:bidi="en-US"/>
        </w:rPr>
        <w:t>*</w:t>
      </w:r>
      <w:r w:rsidRPr="00E7576F">
        <w:rPr>
          <w:rFonts w:ascii="Times New Roman" w:eastAsia="Times New Roman" w:hAnsi="Times New Roman" w:cs="Times New Roman"/>
          <w:b/>
          <w:sz w:val="20"/>
          <w:szCs w:val="20"/>
          <w:lang w:bidi="en-US"/>
        </w:rPr>
        <w:t>:</w:t>
      </w:r>
    </w:p>
    <w:p w:rsidR="00E7576F" w:rsidRPr="00E7576F" w:rsidRDefault="00E7576F" w:rsidP="00E7576F">
      <w:pPr>
        <w:spacing w:after="0" w:line="360" w:lineRule="auto"/>
        <w:ind w:left="360"/>
        <w:rPr>
          <w:rFonts w:ascii="Times New Roman" w:hAnsi="Times New Roman" w:cs="Times New Roman"/>
          <w:sz w:val="20"/>
          <w:szCs w:val="20"/>
        </w:rPr>
      </w:pPr>
      <w:r w:rsidRPr="00E7576F">
        <w:rPr>
          <w:rFonts w:ascii="Times New Roman" w:hAnsi="Times New Roman" w:cs="Times New Roman"/>
          <w:sz w:val="20"/>
          <w:szCs w:val="20"/>
        </w:rPr>
        <w:t>Cena netto:  ………………………………………………………………………………</w:t>
      </w:r>
    </w:p>
    <w:p w:rsidR="00E7576F" w:rsidRPr="00E7576F" w:rsidRDefault="00E7576F" w:rsidP="00E7576F">
      <w:pPr>
        <w:spacing w:after="0" w:line="360" w:lineRule="auto"/>
        <w:ind w:firstLine="360"/>
        <w:rPr>
          <w:rFonts w:ascii="Times New Roman" w:hAnsi="Times New Roman" w:cs="Times New Roman"/>
          <w:sz w:val="20"/>
          <w:szCs w:val="20"/>
        </w:rPr>
      </w:pPr>
      <w:r w:rsidRPr="00E7576F">
        <w:rPr>
          <w:rFonts w:ascii="Times New Roman" w:hAnsi="Times New Roman" w:cs="Times New Roman"/>
          <w:sz w:val="20"/>
          <w:szCs w:val="20"/>
        </w:rPr>
        <w:t>(słownie: ………………………………………………………………………………..…….)</w:t>
      </w:r>
    </w:p>
    <w:p w:rsidR="00E7576F" w:rsidRPr="00E7576F" w:rsidRDefault="00E7576F" w:rsidP="00E7576F">
      <w:pPr>
        <w:spacing w:after="0" w:line="360" w:lineRule="auto"/>
        <w:ind w:firstLine="360"/>
        <w:rPr>
          <w:rFonts w:ascii="Times New Roman" w:hAnsi="Times New Roman" w:cs="Times New Roman"/>
          <w:sz w:val="20"/>
          <w:szCs w:val="20"/>
        </w:rPr>
      </w:pPr>
      <w:r w:rsidRPr="00E7576F">
        <w:rPr>
          <w:rFonts w:ascii="Times New Roman" w:hAnsi="Times New Roman" w:cs="Times New Roman"/>
          <w:sz w:val="20"/>
          <w:szCs w:val="20"/>
        </w:rPr>
        <w:t>Podatek VAT …...% w kwocie (słownie ……………………………………..……………)</w:t>
      </w:r>
    </w:p>
    <w:p w:rsidR="00E7576F" w:rsidRPr="00E7576F" w:rsidRDefault="00E7576F" w:rsidP="00E7576F">
      <w:pPr>
        <w:spacing w:after="0" w:line="360" w:lineRule="auto"/>
        <w:ind w:firstLine="360"/>
        <w:rPr>
          <w:rFonts w:ascii="Times New Roman" w:hAnsi="Times New Roman" w:cs="Times New Roman"/>
          <w:sz w:val="20"/>
          <w:szCs w:val="20"/>
        </w:rPr>
      </w:pPr>
      <w:r w:rsidRPr="00E7576F">
        <w:rPr>
          <w:rFonts w:ascii="Times New Roman" w:hAnsi="Times New Roman" w:cs="Times New Roman"/>
          <w:sz w:val="20"/>
          <w:szCs w:val="20"/>
        </w:rPr>
        <w:t>Cena brutto: …………………………………………………………………………..………..</w:t>
      </w:r>
    </w:p>
    <w:p w:rsidR="00E7576F" w:rsidRPr="00E7576F" w:rsidRDefault="00E7576F" w:rsidP="00E7576F">
      <w:pPr>
        <w:spacing w:after="0" w:line="360" w:lineRule="auto"/>
        <w:ind w:firstLine="360"/>
        <w:rPr>
          <w:rFonts w:ascii="Times New Roman" w:hAnsi="Times New Roman" w:cs="Times New Roman"/>
          <w:sz w:val="20"/>
          <w:szCs w:val="20"/>
        </w:rPr>
      </w:pPr>
      <w:r w:rsidRPr="00E7576F">
        <w:rPr>
          <w:rFonts w:ascii="Times New Roman" w:hAnsi="Times New Roman" w:cs="Times New Roman"/>
          <w:sz w:val="20"/>
          <w:szCs w:val="20"/>
        </w:rPr>
        <w:t>(słownie: ………………………………………………………………………………………)</w:t>
      </w:r>
    </w:p>
    <w:p w:rsidR="00E7576F" w:rsidRDefault="00E7576F" w:rsidP="0043460C">
      <w:pPr>
        <w:spacing w:after="0" w:line="360" w:lineRule="auto"/>
        <w:ind w:firstLine="360"/>
        <w:rPr>
          <w:rFonts w:ascii="Times New Roman" w:hAnsi="Times New Roman" w:cs="Times New Roman"/>
          <w:sz w:val="20"/>
          <w:szCs w:val="20"/>
        </w:rPr>
      </w:pPr>
      <w:r w:rsidRPr="00E7576F">
        <w:rPr>
          <w:rFonts w:ascii="Times New Roman" w:hAnsi="Times New Roman" w:cs="Times New Roman"/>
          <w:sz w:val="20"/>
          <w:szCs w:val="20"/>
        </w:rPr>
        <w:t xml:space="preserve">w tym: </w:t>
      </w:r>
    </w:p>
    <w:p w:rsidR="007A534D" w:rsidRDefault="007A534D" w:rsidP="0043460C">
      <w:pPr>
        <w:spacing w:after="0" w:line="360" w:lineRule="auto"/>
        <w:ind w:firstLine="360"/>
        <w:rPr>
          <w:rFonts w:ascii="Times New Roman" w:hAnsi="Times New Roman" w:cs="Times New Roman"/>
          <w:sz w:val="20"/>
          <w:szCs w:val="20"/>
        </w:rPr>
      </w:pPr>
    </w:p>
    <w:p w:rsidR="007A534D" w:rsidRPr="0043460C" w:rsidRDefault="007A534D" w:rsidP="0043460C">
      <w:pPr>
        <w:spacing w:after="0" w:line="360" w:lineRule="auto"/>
        <w:ind w:firstLine="360"/>
        <w:rPr>
          <w:rFonts w:ascii="Times New Roman" w:hAnsi="Times New Roman" w:cs="Times New Roman"/>
          <w:sz w:val="20"/>
          <w:szCs w:val="20"/>
        </w:rPr>
      </w:pP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
        <w:gridCol w:w="1560"/>
        <w:gridCol w:w="2374"/>
        <w:gridCol w:w="851"/>
        <w:gridCol w:w="460"/>
        <w:gridCol w:w="851"/>
        <w:gridCol w:w="850"/>
        <w:gridCol w:w="851"/>
        <w:gridCol w:w="992"/>
      </w:tblGrid>
      <w:tr w:rsidR="00E7576F" w:rsidRPr="00FA08A4" w:rsidTr="00E7576F">
        <w:trPr>
          <w:trHeight w:val="482"/>
        </w:trPr>
        <w:tc>
          <w:tcPr>
            <w:tcW w:w="577" w:type="dxa"/>
            <w:shd w:val="clear" w:color="auto" w:fill="auto"/>
            <w:noWrap/>
            <w:vAlign w:val="center"/>
            <w:hideMark/>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sidRPr="00FA08A4">
              <w:rPr>
                <w:rFonts w:ascii="Times New Roman" w:eastAsia="Times New Roman" w:hAnsi="Times New Roman" w:cs="Times New Roman"/>
                <w:b/>
                <w:bCs/>
                <w:sz w:val="16"/>
                <w:szCs w:val="16"/>
                <w:lang w:eastAsia="pl-PL"/>
              </w:rPr>
              <w:t>Lp</w:t>
            </w:r>
            <w:r>
              <w:rPr>
                <w:rFonts w:ascii="Times New Roman" w:eastAsia="Times New Roman" w:hAnsi="Times New Roman" w:cs="Times New Roman"/>
                <w:b/>
                <w:bCs/>
                <w:sz w:val="16"/>
                <w:szCs w:val="16"/>
                <w:lang w:eastAsia="pl-PL"/>
              </w:rPr>
              <w:t>.</w:t>
            </w:r>
          </w:p>
        </w:tc>
        <w:tc>
          <w:tcPr>
            <w:tcW w:w="1560" w:type="dxa"/>
            <w:shd w:val="clear" w:color="auto" w:fill="auto"/>
            <w:vAlign w:val="center"/>
            <w:hideMark/>
          </w:tcPr>
          <w:p w:rsidR="00E7576F" w:rsidRPr="00FA08A4" w:rsidRDefault="00C66A99"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Przedmiot zamówienia</w:t>
            </w:r>
          </w:p>
        </w:tc>
        <w:tc>
          <w:tcPr>
            <w:tcW w:w="2374" w:type="dxa"/>
            <w:shd w:val="clear" w:color="auto" w:fill="auto"/>
            <w:vAlign w:val="center"/>
            <w:hideMark/>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sidRPr="00FA08A4">
              <w:rPr>
                <w:rFonts w:ascii="Times New Roman" w:eastAsia="Times New Roman" w:hAnsi="Times New Roman" w:cs="Times New Roman"/>
                <w:b/>
                <w:bCs/>
                <w:sz w:val="16"/>
                <w:szCs w:val="16"/>
                <w:lang w:eastAsia="pl-PL"/>
              </w:rPr>
              <w:t>Parametry i cechy wybranego elementu wyposażenia</w:t>
            </w:r>
          </w:p>
        </w:tc>
        <w:tc>
          <w:tcPr>
            <w:tcW w:w="851" w:type="dxa"/>
            <w:shd w:val="clear" w:color="auto" w:fill="auto"/>
            <w:vAlign w:val="center"/>
            <w:hideMark/>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sidRPr="00FA08A4">
              <w:rPr>
                <w:rFonts w:ascii="Times New Roman" w:eastAsia="Times New Roman" w:hAnsi="Times New Roman" w:cs="Times New Roman"/>
                <w:b/>
                <w:bCs/>
                <w:sz w:val="16"/>
                <w:szCs w:val="16"/>
                <w:lang w:eastAsia="pl-PL"/>
              </w:rPr>
              <w:t>Jednostka</w:t>
            </w:r>
          </w:p>
        </w:tc>
        <w:tc>
          <w:tcPr>
            <w:tcW w:w="460" w:type="dxa"/>
            <w:shd w:val="clear" w:color="auto" w:fill="auto"/>
            <w:noWrap/>
            <w:vAlign w:val="center"/>
            <w:hideMark/>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sidRPr="00FA08A4">
              <w:rPr>
                <w:rFonts w:ascii="Times New Roman" w:eastAsia="Times New Roman" w:hAnsi="Times New Roman" w:cs="Times New Roman"/>
                <w:b/>
                <w:bCs/>
                <w:sz w:val="16"/>
                <w:szCs w:val="16"/>
                <w:lang w:eastAsia="pl-PL"/>
              </w:rPr>
              <w:t>Ilość</w:t>
            </w:r>
          </w:p>
        </w:tc>
        <w:tc>
          <w:tcPr>
            <w:tcW w:w="851" w:type="dxa"/>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netto</w:t>
            </w:r>
          </w:p>
        </w:tc>
        <w:tc>
          <w:tcPr>
            <w:tcW w:w="850" w:type="dxa"/>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brutto</w:t>
            </w:r>
          </w:p>
        </w:tc>
        <w:tc>
          <w:tcPr>
            <w:tcW w:w="851" w:type="dxa"/>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netto</w:t>
            </w:r>
          </w:p>
        </w:tc>
        <w:tc>
          <w:tcPr>
            <w:tcW w:w="992" w:type="dxa"/>
          </w:tcPr>
          <w:p w:rsidR="00E7576F" w:rsidRPr="00FA08A4" w:rsidRDefault="00E7576F"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brutto</w:t>
            </w:r>
          </w:p>
        </w:tc>
      </w:tr>
      <w:tr w:rsidR="00E7576F" w:rsidRPr="00FA08A4" w:rsidTr="00E7576F">
        <w:trPr>
          <w:trHeight w:val="690"/>
        </w:trPr>
        <w:tc>
          <w:tcPr>
            <w:tcW w:w="577" w:type="dxa"/>
            <w:shd w:val="clear" w:color="auto" w:fill="auto"/>
            <w:noWrap/>
            <w:vAlign w:val="center"/>
            <w:hideMark/>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r w:rsidRPr="00FA08A4">
              <w:rPr>
                <w:rFonts w:ascii="Times New Roman" w:eastAsia="Times New Roman" w:hAnsi="Times New Roman" w:cs="Times New Roman"/>
                <w:sz w:val="16"/>
                <w:szCs w:val="16"/>
                <w:lang w:eastAsia="pl-PL"/>
              </w:rPr>
              <w:t>1</w:t>
            </w:r>
          </w:p>
        </w:tc>
        <w:tc>
          <w:tcPr>
            <w:tcW w:w="1560" w:type="dxa"/>
            <w:shd w:val="clear" w:color="auto" w:fill="auto"/>
            <w:noWrap/>
            <w:vAlign w:val="center"/>
            <w:hideMark/>
          </w:tcPr>
          <w:p w:rsidR="00E7576F" w:rsidRPr="00FA08A4" w:rsidRDefault="00CB64A0" w:rsidP="003F290E">
            <w:pPr>
              <w:spacing w:after="0" w:line="240" w:lineRule="auto"/>
              <w:rPr>
                <w:rFonts w:ascii="Times New Roman" w:eastAsia="Times New Roman" w:hAnsi="Times New Roman" w:cs="Times New Roman"/>
                <w:sz w:val="16"/>
                <w:szCs w:val="16"/>
                <w:lang w:eastAsia="pl-PL"/>
              </w:rPr>
            </w:pPr>
            <w:hyperlink r:id="rId9" w:history="1">
              <w:r w:rsidR="00E7576F" w:rsidRPr="00FA08A4">
                <w:rPr>
                  <w:rFonts w:ascii="Times New Roman" w:eastAsia="Times New Roman" w:hAnsi="Times New Roman" w:cs="Times New Roman"/>
                  <w:sz w:val="16"/>
                  <w:lang w:eastAsia="pl-PL"/>
                </w:rPr>
                <w:t>Styki pomocnicze do stycznika</w:t>
              </w:r>
            </w:hyperlink>
          </w:p>
        </w:tc>
        <w:tc>
          <w:tcPr>
            <w:tcW w:w="2374" w:type="dxa"/>
            <w:shd w:val="clear" w:color="auto" w:fill="auto"/>
            <w:vAlign w:val="center"/>
            <w:hideMark/>
          </w:tcPr>
          <w:p w:rsidR="00E7576F" w:rsidRPr="00FA08A4" w:rsidRDefault="00E7576F" w:rsidP="003F290E">
            <w:pPr>
              <w:spacing w:after="0" w:line="240" w:lineRule="auto"/>
              <w:jc w:val="both"/>
              <w:rPr>
                <w:rFonts w:ascii="Times New Roman" w:eastAsia="Times New Roman" w:hAnsi="Times New Roman" w:cs="Times New Roman"/>
                <w:sz w:val="16"/>
                <w:szCs w:val="16"/>
                <w:lang w:eastAsia="pl-PL"/>
              </w:rPr>
            </w:pPr>
            <w:r w:rsidRPr="00FA08A4">
              <w:rPr>
                <w:rFonts w:ascii="Times New Roman" w:eastAsia="Times New Roman" w:hAnsi="Times New Roman" w:cs="Times New Roman"/>
                <w:sz w:val="16"/>
                <w:szCs w:val="16"/>
                <w:lang w:eastAsia="pl-PL"/>
              </w:rPr>
              <w:t>Styk pomocniczy AU-4 2a2b  2x NO+ 2x NC do stycznika LS serii Metasol lub równoważne</w:t>
            </w:r>
          </w:p>
        </w:tc>
        <w:tc>
          <w:tcPr>
            <w:tcW w:w="851" w:type="dxa"/>
            <w:shd w:val="clear" w:color="auto" w:fill="auto"/>
            <w:vAlign w:val="center"/>
            <w:hideMark/>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r w:rsidRPr="00FA08A4">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460" w:type="dxa"/>
            <w:shd w:val="clear" w:color="auto" w:fill="auto"/>
            <w:vAlign w:val="center"/>
            <w:hideMark/>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r w:rsidRPr="00FA08A4">
              <w:rPr>
                <w:rFonts w:ascii="Times New Roman" w:eastAsia="Times New Roman" w:hAnsi="Times New Roman" w:cs="Times New Roman"/>
                <w:sz w:val="16"/>
                <w:szCs w:val="16"/>
                <w:lang w:eastAsia="pl-PL"/>
              </w:rPr>
              <w:t>12</w:t>
            </w:r>
          </w:p>
        </w:tc>
        <w:tc>
          <w:tcPr>
            <w:tcW w:w="851" w:type="dxa"/>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p>
        </w:tc>
        <w:tc>
          <w:tcPr>
            <w:tcW w:w="850" w:type="dxa"/>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p>
        </w:tc>
        <w:tc>
          <w:tcPr>
            <w:tcW w:w="851" w:type="dxa"/>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p>
        </w:tc>
        <w:tc>
          <w:tcPr>
            <w:tcW w:w="992" w:type="dxa"/>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p>
        </w:tc>
      </w:tr>
      <w:tr w:rsidR="00E7576F" w:rsidRPr="00FA08A4" w:rsidTr="00E7576F">
        <w:trPr>
          <w:trHeight w:val="255"/>
        </w:trPr>
        <w:tc>
          <w:tcPr>
            <w:tcW w:w="7523" w:type="dxa"/>
            <w:gridSpan w:val="7"/>
            <w:shd w:val="clear" w:color="auto" w:fill="auto"/>
            <w:noWrap/>
            <w:vAlign w:val="center"/>
          </w:tcPr>
          <w:p w:rsidR="00E7576F" w:rsidRPr="00FA08A4" w:rsidRDefault="00E7576F" w:rsidP="00E7576F">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RAZEM:</w:t>
            </w:r>
          </w:p>
        </w:tc>
        <w:tc>
          <w:tcPr>
            <w:tcW w:w="851" w:type="dxa"/>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p>
        </w:tc>
        <w:tc>
          <w:tcPr>
            <w:tcW w:w="992" w:type="dxa"/>
          </w:tcPr>
          <w:p w:rsidR="00E7576F" w:rsidRPr="00FA08A4" w:rsidRDefault="00E7576F" w:rsidP="003F290E">
            <w:pPr>
              <w:spacing w:after="0" w:line="240" w:lineRule="auto"/>
              <w:jc w:val="center"/>
              <w:rPr>
                <w:rFonts w:ascii="Times New Roman" w:eastAsia="Times New Roman" w:hAnsi="Times New Roman" w:cs="Times New Roman"/>
                <w:sz w:val="16"/>
                <w:szCs w:val="16"/>
                <w:lang w:eastAsia="pl-PL"/>
              </w:rPr>
            </w:pPr>
          </w:p>
        </w:tc>
      </w:tr>
    </w:tbl>
    <w:p w:rsidR="003F290E" w:rsidRPr="000A27D8" w:rsidRDefault="003F290E" w:rsidP="003F290E">
      <w:pPr>
        <w:spacing w:after="0" w:line="276" w:lineRule="auto"/>
        <w:rPr>
          <w:rFonts w:ascii="Times New Roman" w:eastAsia="Times New Roman" w:hAnsi="Times New Roman" w:cs="Times New Roman"/>
          <w:b/>
          <w:sz w:val="20"/>
          <w:szCs w:val="20"/>
          <w:lang w:bidi="en-US"/>
        </w:rPr>
      </w:pPr>
    </w:p>
    <w:p w:rsidR="003F290E" w:rsidRDefault="003F290E" w:rsidP="00C66A99">
      <w:pPr>
        <w:pStyle w:val="Akapitzlist"/>
        <w:numPr>
          <w:ilvl w:val="0"/>
          <w:numId w:val="8"/>
        </w:numPr>
        <w:spacing w:after="0" w:line="276" w:lineRule="auto"/>
        <w:rPr>
          <w:rFonts w:ascii="Times New Roman" w:eastAsia="Times New Roman" w:hAnsi="Times New Roman" w:cs="Times New Roman"/>
          <w:b/>
          <w:sz w:val="20"/>
          <w:szCs w:val="20"/>
          <w:lang w:bidi="en-US"/>
        </w:rPr>
      </w:pPr>
      <w:r w:rsidRPr="00C66A99">
        <w:rPr>
          <w:rFonts w:ascii="Times New Roman" w:eastAsia="Times New Roman" w:hAnsi="Times New Roman" w:cs="Times New Roman"/>
          <w:b/>
          <w:sz w:val="20"/>
          <w:szCs w:val="20"/>
          <w:lang w:bidi="en-US"/>
        </w:rPr>
        <w:t>Część 4</w:t>
      </w:r>
      <w:r w:rsidR="00C66A99">
        <w:rPr>
          <w:rFonts w:ascii="Times New Roman" w:eastAsia="Times New Roman" w:hAnsi="Times New Roman" w:cs="Times New Roman"/>
          <w:b/>
          <w:sz w:val="20"/>
          <w:szCs w:val="20"/>
          <w:lang w:bidi="en-US"/>
        </w:rPr>
        <w:t>*</w:t>
      </w:r>
      <w:r w:rsidRPr="00C66A99">
        <w:rPr>
          <w:rFonts w:ascii="Times New Roman" w:eastAsia="Times New Roman" w:hAnsi="Times New Roman" w:cs="Times New Roman"/>
          <w:b/>
          <w:sz w:val="20"/>
          <w:szCs w:val="20"/>
          <w:lang w:bidi="en-US"/>
        </w:rPr>
        <w:t>:</w:t>
      </w:r>
    </w:p>
    <w:p w:rsidR="00C66A99" w:rsidRPr="00C66A99" w:rsidRDefault="00C66A99" w:rsidP="00C66A99">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Cena netto:  ………………………………………………………………………………</w:t>
      </w:r>
    </w:p>
    <w:p w:rsidR="00C66A99" w:rsidRPr="00C66A99" w:rsidRDefault="00C66A99" w:rsidP="00C66A99">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(słownie: ………………………………………………………………………………..…….)</w:t>
      </w:r>
    </w:p>
    <w:p w:rsidR="00C66A99" w:rsidRPr="00C66A99" w:rsidRDefault="00C66A99" w:rsidP="00C66A99">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Podatek VAT …...% w kwocie (słownie ……………………………………..……………)</w:t>
      </w:r>
    </w:p>
    <w:p w:rsidR="00C66A99" w:rsidRPr="00C66A99" w:rsidRDefault="00C66A99" w:rsidP="00C66A99">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Cena brutto: …………………………………………………………………………..………..</w:t>
      </w:r>
    </w:p>
    <w:p w:rsidR="00C66A99" w:rsidRPr="00C66A99" w:rsidRDefault="00C66A99" w:rsidP="00C66A99">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(słownie: ………………………………………………………………………………………)</w:t>
      </w:r>
    </w:p>
    <w:p w:rsidR="00C66A99" w:rsidRPr="00C66A99" w:rsidRDefault="00C66A99" w:rsidP="00C66A99">
      <w:pPr>
        <w:pStyle w:val="Akapitzlist"/>
        <w:spacing w:after="0" w:line="276" w:lineRule="auto"/>
        <w:rPr>
          <w:rFonts w:ascii="Times New Roman" w:eastAsia="Times New Roman" w:hAnsi="Times New Roman" w:cs="Times New Roman"/>
          <w:b/>
          <w:sz w:val="20"/>
          <w:szCs w:val="20"/>
          <w:lang w:bidi="en-US"/>
        </w:rPr>
      </w:pPr>
      <w:r w:rsidRPr="00C66A99">
        <w:rPr>
          <w:rFonts w:ascii="Times New Roman" w:hAnsi="Times New Roman" w:cs="Times New Roman"/>
          <w:sz w:val="20"/>
          <w:szCs w:val="20"/>
        </w:rPr>
        <w:t>w tym:</w:t>
      </w:r>
    </w:p>
    <w:tbl>
      <w:tblPr>
        <w:tblW w:w="936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9"/>
        <w:gridCol w:w="1276"/>
        <w:gridCol w:w="2292"/>
        <w:gridCol w:w="847"/>
        <w:gridCol w:w="992"/>
        <w:gridCol w:w="791"/>
        <w:gridCol w:w="791"/>
        <w:gridCol w:w="791"/>
        <w:gridCol w:w="1007"/>
      </w:tblGrid>
      <w:tr w:rsidR="00C66A99" w:rsidRPr="00E910E1" w:rsidTr="00097474">
        <w:trPr>
          <w:trHeight w:val="216"/>
        </w:trPr>
        <w:tc>
          <w:tcPr>
            <w:tcW w:w="579" w:type="dxa"/>
            <w:shd w:val="clear" w:color="auto" w:fill="auto"/>
            <w:noWrap/>
            <w:vAlign w:val="center"/>
            <w:hideMark/>
          </w:tcPr>
          <w:p w:rsidR="00C66A99" w:rsidRPr="00E910E1" w:rsidRDefault="00C66A99" w:rsidP="003F290E">
            <w:pPr>
              <w:spacing w:after="0" w:line="240" w:lineRule="auto"/>
              <w:jc w:val="center"/>
              <w:rPr>
                <w:rFonts w:ascii="Times New Roman" w:eastAsia="Times New Roman" w:hAnsi="Times New Roman" w:cs="Times New Roman"/>
                <w:b/>
                <w:bCs/>
                <w:sz w:val="16"/>
                <w:szCs w:val="16"/>
                <w:lang w:eastAsia="pl-PL"/>
              </w:rPr>
            </w:pPr>
            <w:r w:rsidRPr="00E910E1">
              <w:rPr>
                <w:rFonts w:ascii="Times New Roman" w:eastAsia="Times New Roman" w:hAnsi="Times New Roman" w:cs="Times New Roman"/>
                <w:b/>
                <w:bCs/>
                <w:sz w:val="16"/>
                <w:szCs w:val="16"/>
                <w:lang w:eastAsia="pl-PL"/>
              </w:rPr>
              <w:t>Lp</w:t>
            </w:r>
            <w:r>
              <w:rPr>
                <w:rFonts w:ascii="Times New Roman" w:eastAsia="Times New Roman" w:hAnsi="Times New Roman" w:cs="Times New Roman"/>
                <w:b/>
                <w:bCs/>
                <w:sz w:val="16"/>
                <w:szCs w:val="16"/>
                <w:lang w:eastAsia="pl-PL"/>
              </w:rPr>
              <w:t>.</w:t>
            </w:r>
          </w:p>
        </w:tc>
        <w:tc>
          <w:tcPr>
            <w:tcW w:w="1276" w:type="dxa"/>
            <w:shd w:val="clear" w:color="auto" w:fill="auto"/>
            <w:vAlign w:val="center"/>
            <w:hideMark/>
          </w:tcPr>
          <w:p w:rsidR="00C66A99" w:rsidRPr="00E910E1" w:rsidRDefault="00C66A99"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Przedmiot zamówienia</w:t>
            </w:r>
          </w:p>
        </w:tc>
        <w:tc>
          <w:tcPr>
            <w:tcW w:w="2292" w:type="dxa"/>
            <w:shd w:val="clear" w:color="auto" w:fill="auto"/>
            <w:vAlign w:val="center"/>
            <w:hideMark/>
          </w:tcPr>
          <w:p w:rsidR="00C66A99" w:rsidRPr="00E910E1" w:rsidRDefault="00C66A99" w:rsidP="003F290E">
            <w:pPr>
              <w:spacing w:after="0" w:line="240" w:lineRule="auto"/>
              <w:jc w:val="center"/>
              <w:rPr>
                <w:rFonts w:ascii="Times New Roman" w:eastAsia="Times New Roman" w:hAnsi="Times New Roman" w:cs="Times New Roman"/>
                <w:b/>
                <w:bCs/>
                <w:sz w:val="16"/>
                <w:szCs w:val="16"/>
                <w:lang w:eastAsia="pl-PL"/>
              </w:rPr>
            </w:pPr>
            <w:r w:rsidRPr="00E910E1">
              <w:rPr>
                <w:rFonts w:ascii="Times New Roman" w:eastAsia="Times New Roman" w:hAnsi="Times New Roman" w:cs="Times New Roman"/>
                <w:b/>
                <w:bCs/>
                <w:sz w:val="16"/>
                <w:szCs w:val="16"/>
                <w:lang w:eastAsia="pl-PL"/>
              </w:rPr>
              <w:t>Parametry i cechy wybranego elementu wyposażenia</w:t>
            </w:r>
          </w:p>
        </w:tc>
        <w:tc>
          <w:tcPr>
            <w:tcW w:w="847" w:type="dxa"/>
            <w:shd w:val="clear" w:color="auto" w:fill="auto"/>
            <w:vAlign w:val="center"/>
            <w:hideMark/>
          </w:tcPr>
          <w:p w:rsidR="00C66A99" w:rsidRPr="00E910E1" w:rsidRDefault="00C66A99" w:rsidP="003F290E">
            <w:pPr>
              <w:spacing w:after="0" w:line="240" w:lineRule="auto"/>
              <w:jc w:val="center"/>
              <w:rPr>
                <w:rFonts w:ascii="Times New Roman" w:eastAsia="Times New Roman" w:hAnsi="Times New Roman" w:cs="Times New Roman"/>
                <w:b/>
                <w:bCs/>
                <w:sz w:val="16"/>
                <w:szCs w:val="16"/>
                <w:lang w:eastAsia="pl-PL"/>
              </w:rPr>
            </w:pPr>
            <w:r w:rsidRPr="00E910E1">
              <w:rPr>
                <w:rFonts w:ascii="Times New Roman" w:eastAsia="Times New Roman" w:hAnsi="Times New Roman" w:cs="Times New Roman"/>
                <w:b/>
                <w:bCs/>
                <w:sz w:val="16"/>
                <w:szCs w:val="16"/>
                <w:lang w:eastAsia="pl-PL"/>
              </w:rPr>
              <w:t>Jednostka</w:t>
            </w:r>
          </w:p>
        </w:tc>
        <w:tc>
          <w:tcPr>
            <w:tcW w:w="992" w:type="dxa"/>
            <w:shd w:val="clear" w:color="auto" w:fill="auto"/>
            <w:noWrap/>
            <w:vAlign w:val="center"/>
            <w:hideMark/>
          </w:tcPr>
          <w:p w:rsidR="00C66A99" w:rsidRPr="00E910E1" w:rsidRDefault="00C66A99" w:rsidP="003F290E">
            <w:pPr>
              <w:spacing w:after="0" w:line="240" w:lineRule="auto"/>
              <w:jc w:val="center"/>
              <w:rPr>
                <w:rFonts w:ascii="Times New Roman" w:eastAsia="Times New Roman" w:hAnsi="Times New Roman" w:cs="Times New Roman"/>
                <w:b/>
                <w:bCs/>
                <w:sz w:val="16"/>
                <w:szCs w:val="16"/>
                <w:lang w:eastAsia="pl-PL"/>
              </w:rPr>
            </w:pPr>
            <w:r w:rsidRPr="00E910E1">
              <w:rPr>
                <w:rFonts w:ascii="Times New Roman" w:eastAsia="Times New Roman" w:hAnsi="Times New Roman" w:cs="Times New Roman"/>
                <w:b/>
                <w:bCs/>
                <w:sz w:val="16"/>
                <w:szCs w:val="16"/>
                <w:lang w:eastAsia="pl-PL"/>
              </w:rPr>
              <w:t>Ilość</w:t>
            </w:r>
          </w:p>
        </w:tc>
        <w:tc>
          <w:tcPr>
            <w:tcW w:w="791" w:type="dxa"/>
          </w:tcPr>
          <w:p w:rsidR="00C66A99" w:rsidRPr="00E910E1" w:rsidRDefault="00BA60B0"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netto</w:t>
            </w:r>
          </w:p>
        </w:tc>
        <w:tc>
          <w:tcPr>
            <w:tcW w:w="791" w:type="dxa"/>
          </w:tcPr>
          <w:p w:rsidR="00C66A99" w:rsidRPr="00E910E1" w:rsidRDefault="00BA60B0"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brutto</w:t>
            </w:r>
          </w:p>
        </w:tc>
        <w:tc>
          <w:tcPr>
            <w:tcW w:w="791" w:type="dxa"/>
          </w:tcPr>
          <w:p w:rsidR="00C66A99" w:rsidRPr="00E910E1" w:rsidRDefault="00BA60B0"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netto</w:t>
            </w:r>
          </w:p>
        </w:tc>
        <w:tc>
          <w:tcPr>
            <w:tcW w:w="1007" w:type="dxa"/>
          </w:tcPr>
          <w:p w:rsidR="00C66A99" w:rsidRPr="00E910E1" w:rsidRDefault="00BA60B0"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brutto</w:t>
            </w:r>
          </w:p>
        </w:tc>
      </w:tr>
      <w:tr w:rsidR="00C66A99" w:rsidRPr="00E910E1" w:rsidTr="00097474">
        <w:trPr>
          <w:trHeight w:val="278"/>
        </w:trPr>
        <w:tc>
          <w:tcPr>
            <w:tcW w:w="579" w:type="dxa"/>
            <w:shd w:val="clear" w:color="auto" w:fill="auto"/>
            <w:noWrap/>
            <w:vAlign w:val="center"/>
            <w:hideMark/>
          </w:tcPr>
          <w:p w:rsidR="00C66A99" w:rsidRPr="00E910E1" w:rsidRDefault="00C66A99" w:rsidP="003F290E">
            <w:pPr>
              <w:spacing w:after="0" w:line="240" w:lineRule="auto"/>
              <w:jc w:val="center"/>
              <w:rPr>
                <w:rFonts w:ascii="Times New Roman" w:eastAsia="Times New Roman" w:hAnsi="Times New Roman" w:cs="Times New Roman"/>
                <w:sz w:val="16"/>
                <w:szCs w:val="16"/>
                <w:lang w:eastAsia="pl-PL"/>
              </w:rPr>
            </w:pPr>
            <w:r w:rsidRPr="00E910E1">
              <w:rPr>
                <w:rFonts w:ascii="Times New Roman" w:eastAsia="Times New Roman" w:hAnsi="Times New Roman" w:cs="Times New Roman"/>
                <w:sz w:val="16"/>
                <w:szCs w:val="16"/>
                <w:lang w:eastAsia="pl-PL"/>
              </w:rPr>
              <w:t>1</w:t>
            </w:r>
          </w:p>
        </w:tc>
        <w:tc>
          <w:tcPr>
            <w:tcW w:w="1276" w:type="dxa"/>
            <w:shd w:val="clear" w:color="auto" w:fill="auto"/>
            <w:noWrap/>
            <w:vAlign w:val="center"/>
            <w:hideMark/>
          </w:tcPr>
          <w:p w:rsidR="00C66A99" w:rsidRPr="00E910E1" w:rsidRDefault="00C66A99" w:rsidP="003F290E">
            <w:pPr>
              <w:spacing w:after="0" w:line="240" w:lineRule="auto"/>
              <w:rPr>
                <w:rFonts w:ascii="Times New Roman" w:eastAsia="Times New Roman" w:hAnsi="Times New Roman" w:cs="Times New Roman"/>
                <w:sz w:val="16"/>
                <w:szCs w:val="16"/>
                <w:lang w:eastAsia="pl-PL"/>
              </w:rPr>
            </w:pPr>
            <w:r w:rsidRPr="00E910E1">
              <w:rPr>
                <w:rFonts w:ascii="Times New Roman" w:eastAsia="Times New Roman" w:hAnsi="Times New Roman" w:cs="Times New Roman"/>
                <w:sz w:val="16"/>
                <w:szCs w:val="16"/>
                <w:lang w:eastAsia="pl-PL"/>
              </w:rPr>
              <w:t>Zestaw rezystorów</w:t>
            </w:r>
          </w:p>
        </w:tc>
        <w:tc>
          <w:tcPr>
            <w:tcW w:w="2292" w:type="dxa"/>
            <w:shd w:val="clear" w:color="auto" w:fill="auto"/>
            <w:vAlign w:val="center"/>
            <w:hideMark/>
          </w:tcPr>
          <w:p w:rsidR="00C66A99" w:rsidRPr="00E910E1" w:rsidRDefault="00C66A99" w:rsidP="003F290E">
            <w:pPr>
              <w:spacing w:after="0" w:line="240" w:lineRule="auto"/>
              <w:jc w:val="both"/>
              <w:rPr>
                <w:rFonts w:ascii="Times New Roman" w:eastAsia="Times New Roman" w:hAnsi="Times New Roman" w:cs="Times New Roman"/>
                <w:sz w:val="16"/>
                <w:szCs w:val="16"/>
                <w:lang w:eastAsia="pl-PL"/>
              </w:rPr>
            </w:pPr>
            <w:r w:rsidRPr="00E910E1">
              <w:rPr>
                <w:rFonts w:ascii="Times New Roman" w:eastAsia="Times New Roman" w:hAnsi="Times New Roman" w:cs="Times New Roman"/>
                <w:sz w:val="16"/>
                <w:szCs w:val="16"/>
                <w:lang w:eastAsia="pl-PL"/>
              </w:rPr>
              <w:t>Rezystancja: 0,25 W: (10, 100, 1000, 1200Ω) po 100 sztuk</w:t>
            </w:r>
          </w:p>
        </w:tc>
        <w:tc>
          <w:tcPr>
            <w:tcW w:w="847" w:type="dxa"/>
            <w:shd w:val="clear" w:color="auto" w:fill="auto"/>
            <w:vAlign w:val="center"/>
            <w:hideMark/>
          </w:tcPr>
          <w:p w:rsidR="00C66A99" w:rsidRPr="00E910E1" w:rsidRDefault="00C66A99" w:rsidP="003F290E">
            <w:pPr>
              <w:spacing w:after="0" w:line="240" w:lineRule="auto"/>
              <w:jc w:val="center"/>
              <w:rPr>
                <w:rFonts w:ascii="Times New Roman" w:eastAsia="Times New Roman" w:hAnsi="Times New Roman" w:cs="Times New Roman"/>
                <w:sz w:val="16"/>
                <w:szCs w:val="16"/>
                <w:lang w:eastAsia="pl-PL"/>
              </w:rPr>
            </w:pPr>
            <w:r w:rsidRPr="00E910E1">
              <w:rPr>
                <w:rFonts w:ascii="Times New Roman" w:eastAsia="Times New Roman" w:hAnsi="Times New Roman" w:cs="Times New Roman"/>
                <w:sz w:val="16"/>
                <w:szCs w:val="16"/>
                <w:lang w:eastAsia="pl-PL"/>
              </w:rPr>
              <w:t>zestaw</w:t>
            </w:r>
          </w:p>
        </w:tc>
        <w:tc>
          <w:tcPr>
            <w:tcW w:w="992" w:type="dxa"/>
            <w:shd w:val="clear" w:color="auto" w:fill="auto"/>
            <w:vAlign w:val="center"/>
            <w:hideMark/>
          </w:tcPr>
          <w:p w:rsidR="00C66A99" w:rsidRPr="00E910E1" w:rsidRDefault="00C66A99" w:rsidP="003F290E">
            <w:pPr>
              <w:spacing w:after="0" w:line="240" w:lineRule="auto"/>
              <w:jc w:val="center"/>
              <w:rPr>
                <w:rFonts w:ascii="Times New Roman" w:eastAsia="Times New Roman" w:hAnsi="Times New Roman" w:cs="Times New Roman"/>
                <w:sz w:val="16"/>
                <w:szCs w:val="16"/>
                <w:lang w:eastAsia="pl-PL"/>
              </w:rPr>
            </w:pPr>
            <w:r w:rsidRPr="00E910E1">
              <w:rPr>
                <w:rFonts w:ascii="Times New Roman" w:eastAsia="Times New Roman" w:hAnsi="Times New Roman" w:cs="Times New Roman"/>
                <w:sz w:val="16"/>
                <w:szCs w:val="16"/>
                <w:lang w:eastAsia="pl-PL"/>
              </w:rPr>
              <w:t>1</w:t>
            </w:r>
          </w:p>
        </w:tc>
        <w:tc>
          <w:tcPr>
            <w:tcW w:w="791" w:type="dxa"/>
          </w:tcPr>
          <w:p w:rsidR="00C66A99" w:rsidRPr="00E910E1" w:rsidRDefault="00C66A99" w:rsidP="003F290E">
            <w:pPr>
              <w:spacing w:after="0" w:line="240" w:lineRule="auto"/>
              <w:jc w:val="center"/>
              <w:rPr>
                <w:rFonts w:ascii="Times New Roman" w:eastAsia="Times New Roman" w:hAnsi="Times New Roman" w:cs="Times New Roman"/>
                <w:sz w:val="16"/>
                <w:szCs w:val="16"/>
                <w:lang w:eastAsia="pl-PL"/>
              </w:rPr>
            </w:pPr>
          </w:p>
        </w:tc>
        <w:tc>
          <w:tcPr>
            <w:tcW w:w="791" w:type="dxa"/>
          </w:tcPr>
          <w:p w:rsidR="00C66A99" w:rsidRPr="00E910E1" w:rsidRDefault="00C66A99" w:rsidP="003F290E">
            <w:pPr>
              <w:spacing w:after="0" w:line="240" w:lineRule="auto"/>
              <w:jc w:val="center"/>
              <w:rPr>
                <w:rFonts w:ascii="Times New Roman" w:eastAsia="Times New Roman" w:hAnsi="Times New Roman" w:cs="Times New Roman"/>
                <w:sz w:val="16"/>
                <w:szCs w:val="16"/>
                <w:lang w:eastAsia="pl-PL"/>
              </w:rPr>
            </w:pPr>
          </w:p>
        </w:tc>
        <w:tc>
          <w:tcPr>
            <w:tcW w:w="791" w:type="dxa"/>
          </w:tcPr>
          <w:p w:rsidR="00C66A99" w:rsidRPr="00E910E1" w:rsidRDefault="00C66A99" w:rsidP="003F290E">
            <w:pPr>
              <w:spacing w:after="0" w:line="240" w:lineRule="auto"/>
              <w:jc w:val="center"/>
              <w:rPr>
                <w:rFonts w:ascii="Times New Roman" w:eastAsia="Times New Roman" w:hAnsi="Times New Roman" w:cs="Times New Roman"/>
                <w:sz w:val="16"/>
                <w:szCs w:val="16"/>
                <w:lang w:eastAsia="pl-PL"/>
              </w:rPr>
            </w:pPr>
          </w:p>
        </w:tc>
        <w:tc>
          <w:tcPr>
            <w:tcW w:w="1007" w:type="dxa"/>
          </w:tcPr>
          <w:p w:rsidR="00C66A99" w:rsidRPr="00E910E1" w:rsidRDefault="00C66A99" w:rsidP="003F290E">
            <w:pPr>
              <w:spacing w:after="0" w:line="240" w:lineRule="auto"/>
              <w:jc w:val="center"/>
              <w:rPr>
                <w:rFonts w:ascii="Times New Roman" w:eastAsia="Times New Roman" w:hAnsi="Times New Roman" w:cs="Times New Roman"/>
                <w:sz w:val="16"/>
                <w:szCs w:val="16"/>
                <w:lang w:eastAsia="pl-PL"/>
              </w:rPr>
            </w:pPr>
          </w:p>
        </w:tc>
      </w:tr>
      <w:tr w:rsidR="00BA60B0" w:rsidRPr="00E910E1" w:rsidTr="00097474">
        <w:trPr>
          <w:trHeight w:val="278"/>
        </w:trPr>
        <w:tc>
          <w:tcPr>
            <w:tcW w:w="7568" w:type="dxa"/>
            <w:gridSpan w:val="7"/>
            <w:shd w:val="clear" w:color="auto" w:fill="auto"/>
            <w:noWrap/>
            <w:vAlign w:val="center"/>
          </w:tcPr>
          <w:p w:rsidR="00BA60B0" w:rsidRPr="00E910E1" w:rsidRDefault="00BA60B0" w:rsidP="00BA60B0">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RAZEM:</w:t>
            </w:r>
          </w:p>
        </w:tc>
        <w:tc>
          <w:tcPr>
            <w:tcW w:w="791" w:type="dxa"/>
          </w:tcPr>
          <w:p w:rsidR="00BA60B0" w:rsidRPr="00E910E1" w:rsidRDefault="00BA60B0" w:rsidP="003F290E">
            <w:pPr>
              <w:spacing w:after="0" w:line="240" w:lineRule="auto"/>
              <w:jc w:val="center"/>
              <w:rPr>
                <w:rFonts w:ascii="Times New Roman" w:eastAsia="Times New Roman" w:hAnsi="Times New Roman" w:cs="Times New Roman"/>
                <w:sz w:val="16"/>
                <w:szCs w:val="16"/>
                <w:lang w:eastAsia="pl-PL"/>
              </w:rPr>
            </w:pPr>
          </w:p>
        </w:tc>
        <w:tc>
          <w:tcPr>
            <w:tcW w:w="1007" w:type="dxa"/>
          </w:tcPr>
          <w:p w:rsidR="00BA60B0" w:rsidRPr="00E910E1" w:rsidRDefault="00BA60B0" w:rsidP="003F290E">
            <w:pPr>
              <w:spacing w:after="0" w:line="240" w:lineRule="auto"/>
              <w:jc w:val="center"/>
              <w:rPr>
                <w:rFonts w:ascii="Times New Roman" w:eastAsia="Times New Roman" w:hAnsi="Times New Roman" w:cs="Times New Roman"/>
                <w:sz w:val="16"/>
                <w:szCs w:val="16"/>
                <w:lang w:eastAsia="pl-PL"/>
              </w:rPr>
            </w:pPr>
          </w:p>
        </w:tc>
      </w:tr>
    </w:tbl>
    <w:p w:rsidR="003F290E" w:rsidRPr="000A27D8" w:rsidRDefault="003F290E" w:rsidP="003F290E">
      <w:pPr>
        <w:spacing w:after="0" w:line="276" w:lineRule="auto"/>
        <w:rPr>
          <w:rFonts w:ascii="Times New Roman" w:eastAsia="Times New Roman" w:hAnsi="Times New Roman" w:cs="Times New Roman"/>
          <w:b/>
          <w:sz w:val="20"/>
          <w:szCs w:val="20"/>
          <w:lang w:bidi="en-US"/>
        </w:rPr>
      </w:pPr>
    </w:p>
    <w:p w:rsidR="003F290E" w:rsidRDefault="003F290E" w:rsidP="000D641E">
      <w:pPr>
        <w:pStyle w:val="Akapitzlist"/>
        <w:numPr>
          <w:ilvl w:val="0"/>
          <w:numId w:val="8"/>
        </w:numPr>
        <w:spacing w:after="0" w:line="276" w:lineRule="auto"/>
        <w:rPr>
          <w:rFonts w:ascii="Times New Roman" w:eastAsia="Times New Roman" w:hAnsi="Times New Roman" w:cs="Times New Roman"/>
          <w:b/>
          <w:sz w:val="20"/>
          <w:szCs w:val="20"/>
          <w:lang w:bidi="en-US"/>
        </w:rPr>
      </w:pPr>
      <w:r w:rsidRPr="000D641E">
        <w:rPr>
          <w:rFonts w:ascii="Times New Roman" w:eastAsia="Times New Roman" w:hAnsi="Times New Roman" w:cs="Times New Roman"/>
          <w:b/>
          <w:sz w:val="20"/>
          <w:szCs w:val="20"/>
          <w:lang w:bidi="en-US"/>
        </w:rPr>
        <w:t>Część 5</w:t>
      </w:r>
      <w:r w:rsidR="000D641E">
        <w:rPr>
          <w:rFonts w:ascii="Times New Roman" w:eastAsia="Times New Roman" w:hAnsi="Times New Roman" w:cs="Times New Roman"/>
          <w:b/>
          <w:sz w:val="20"/>
          <w:szCs w:val="20"/>
          <w:lang w:bidi="en-US"/>
        </w:rPr>
        <w:t>*</w:t>
      </w:r>
      <w:r w:rsidRPr="000D641E">
        <w:rPr>
          <w:rFonts w:ascii="Times New Roman" w:eastAsia="Times New Roman" w:hAnsi="Times New Roman" w:cs="Times New Roman"/>
          <w:b/>
          <w:sz w:val="20"/>
          <w:szCs w:val="20"/>
          <w:lang w:bidi="en-US"/>
        </w:rPr>
        <w:t>:</w:t>
      </w:r>
    </w:p>
    <w:p w:rsidR="000D641E" w:rsidRPr="00C66A99" w:rsidRDefault="000D641E" w:rsidP="000D641E">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Cena netto:  ………………………………………………………………………………</w:t>
      </w:r>
    </w:p>
    <w:p w:rsidR="000D641E" w:rsidRPr="00C66A99" w:rsidRDefault="000D641E" w:rsidP="000D641E">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(słownie: ………………………………………………………………………………..…….)</w:t>
      </w:r>
    </w:p>
    <w:p w:rsidR="000D641E" w:rsidRPr="00C66A99" w:rsidRDefault="000D641E" w:rsidP="000D641E">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Podatek VAT …...% w kwocie (słownie ……………………………………..……………)</w:t>
      </w:r>
    </w:p>
    <w:p w:rsidR="000D641E" w:rsidRPr="00C66A99" w:rsidRDefault="000D641E" w:rsidP="000D641E">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Cena brutto: …………………………………………………………………………..………..</w:t>
      </w:r>
    </w:p>
    <w:p w:rsidR="000D641E" w:rsidRPr="00C66A99" w:rsidRDefault="000D641E" w:rsidP="000D641E">
      <w:pPr>
        <w:pStyle w:val="Akapitzlist"/>
        <w:spacing w:after="0" w:line="360" w:lineRule="auto"/>
        <w:rPr>
          <w:rFonts w:ascii="Times New Roman" w:hAnsi="Times New Roman" w:cs="Times New Roman"/>
          <w:sz w:val="20"/>
          <w:szCs w:val="20"/>
        </w:rPr>
      </w:pPr>
      <w:r w:rsidRPr="00C66A99">
        <w:rPr>
          <w:rFonts w:ascii="Times New Roman" w:hAnsi="Times New Roman" w:cs="Times New Roman"/>
          <w:sz w:val="20"/>
          <w:szCs w:val="20"/>
        </w:rPr>
        <w:t>(słownie: ………………………………………………………………………………………)</w:t>
      </w:r>
    </w:p>
    <w:p w:rsidR="000D641E" w:rsidRPr="0043460C" w:rsidRDefault="000D641E" w:rsidP="0043460C">
      <w:pPr>
        <w:pStyle w:val="Akapitzlist"/>
        <w:spacing w:after="0" w:line="276" w:lineRule="auto"/>
        <w:rPr>
          <w:rFonts w:ascii="Times New Roman" w:eastAsia="Times New Roman" w:hAnsi="Times New Roman" w:cs="Times New Roman"/>
          <w:b/>
          <w:sz w:val="20"/>
          <w:szCs w:val="20"/>
          <w:lang w:bidi="en-US"/>
        </w:rPr>
      </w:pPr>
      <w:r w:rsidRPr="00C66A99">
        <w:rPr>
          <w:rFonts w:ascii="Times New Roman" w:hAnsi="Times New Roman" w:cs="Times New Roman"/>
          <w:sz w:val="20"/>
          <w:szCs w:val="20"/>
        </w:rPr>
        <w:t>w tym:</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8"/>
        <w:gridCol w:w="1276"/>
        <w:gridCol w:w="2056"/>
        <w:gridCol w:w="848"/>
        <w:gridCol w:w="992"/>
        <w:gridCol w:w="850"/>
        <w:gridCol w:w="850"/>
        <w:gridCol w:w="850"/>
        <w:gridCol w:w="850"/>
      </w:tblGrid>
      <w:tr w:rsidR="000D641E" w:rsidRPr="00834E11" w:rsidTr="000D641E">
        <w:trPr>
          <w:trHeight w:val="160"/>
        </w:trPr>
        <w:tc>
          <w:tcPr>
            <w:tcW w:w="578" w:type="dxa"/>
            <w:shd w:val="clear" w:color="auto" w:fill="auto"/>
            <w:noWrap/>
            <w:vAlign w:val="center"/>
            <w:hideMark/>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sidRPr="00834E11">
              <w:rPr>
                <w:rFonts w:ascii="Times New Roman" w:eastAsia="Times New Roman" w:hAnsi="Times New Roman" w:cs="Times New Roman"/>
                <w:b/>
                <w:bCs/>
                <w:sz w:val="16"/>
                <w:szCs w:val="16"/>
                <w:lang w:eastAsia="pl-PL"/>
              </w:rPr>
              <w:t>Lp</w:t>
            </w:r>
            <w:r>
              <w:rPr>
                <w:rFonts w:ascii="Times New Roman" w:eastAsia="Times New Roman" w:hAnsi="Times New Roman" w:cs="Times New Roman"/>
                <w:b/>
                <w:bCs/>
                <w:sz w:val="16"/>
                <w:szCs w:val="16"/>
                <w:lang w:eastAsia="pl-PL"/>
              </w:rPr>
              <w:t>.</w:t>
            </w:r>
          </w:p>
        </w:tc>
        <w:tc>
          <w:tcPr>
            <w:tcW w:w="1276" w:type="dxa"/>
            <w:shd w:val="clear" w:color="auto" w:fill="auto"/>
            <w:vAlign w:val="center"/>
            <w:hideMark/>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Przedmiot zamówienia</w:t>
            </w:r>
          </w:p>
        </w:tc>
        <w:tc>
          <w:tcPr>
            <w:tcW w:w="2056" w:type="dxa"/>
            <w:shd w:val="clear" w:color="auto" w:fill="auto"/>
            <w:vAlign w:val="center"/>
            <w:hideMark/>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sidRPr="00834E11">
              <w:rPr>
                <w:rFonts w:ascii="Times New Roman" w:eastAsia="Times New Roman" w:hAnsi="Times New Roman" w:cs="Times New Roman"/>
                <w:b/>
                <w:bCs/>
                <w:sz w:val="16"/>
                <w:szCs w:val="16"/>
                <w:lang w:eastAsia="pl-PL"/>
              </w:rPr>
              <w:t>Parametry i cechy wybranego elementu wyposażenia</w:t>
            </w:r>
          </w:p>
        </w:tc>
        <w:tc>
          <w:tcPr>
            <w:tcW w:w="848" w:type="dxa"/>
            <w:shd w:val="clear" w:color="auto" w:fill="auto"/>
            <w:vAlign w:val="center"/>
            <w:hideMark/>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sidRPr="00834E11">
              <w:rPr>
                <w:rFonts w:ascii="Times New Roman" w:eastAsia="Times New Roman" w:hAnsi="Times New Roman" w:cs="Times New Roman"/>
                <w:b/>
                <w:bCs/>
                <w:sz w:val="16"/>
                <w:szCs w:val="16"/>
                <w:lang w:eastAsia="pl-PL"/>
              </w:rPr>
              <w:t>Jednostka</w:t>
            </w:r>
          </w:p>
        </w:tc>
        <w:tc>
          <w:tcPr>
            <w:tcW w:w="992" w:type="dxa"/>
            <w:shd w:val="clear" w:color="auto" w:fill="auto"/>
            <w:noWrap/>
            <w:vAlign w:val="center"/>
            <w:hideMark/>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sidRPr="00834E11">
              <w:rPr>
                <w:rFonts w:ascii="Times New Roman" w:eastAsia="Times New Roman" w:hAnsi="Times New Roman" w:cs="Times New Roman"/>
                <w:b/>
                <w:bCs/>
                <w:sz w:val="16"/>
                <w:szCs w:val="16"/>
                <w:lang w:eastAsia="pl-PL"/>
              </w:rPr>
              <w:t>Ilość</w:t>
            </w:r>
          </w:p>
        </w:tc>
        <w:tc>
          <w:tcPr>
            <w:tcW w:w="850" w:type="dxa"/>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netto</w:t>
            </w:r>
          </w:p>
        </w:tc>
        <w:tc>
          <w:tcPr>
            <w:tcW w:w="850" w:type="dxa"/>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Cena brutto</w:t>
            </w:r>
          </w:p>
        </w:tc>
        <w:tc>
          <w:tcPr>
            <w:tcW w:w="850" w:type="dxa"/>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netto</w:t>
            </w:r>
          </w:p>
        </w:tc>
        <w:tc>
          <w:tcPr>
            <w:tcW w:w="850" w:type="dxa"/>
          </w:tcPr>
          <w:p w:rsidR="000D641E" w:rsidRPr="00834E11" w:rsidRDefault="000D641E" w:rsidP="003F290E">
            <w:pPr>
              <w:spacing w:after="0" w:line="240" w:lineRule="auto"/>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Wartość brutto</w:t>
            </w:r>
          </w:p>
        </w:tc>
      </w:tr>
      <w:tr w:rsidR="000D641E" w:rsidRPr="00834E11" w:rsidTr="000D641E">
        <w:trPr>
          <w:trHeight w:val="540"/>
        </w:trPr>
        <w:tc>
          <w:tcPr>
            <w:tcW w:w="578" w:type="dxa"/>
            <w:shd w:val="clear" w:color="auto" w:fill="auto"/>
            <w:noWrap/>
            <w:vAlign w:val="center"/>
            <w:hideMark/>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r w:rsidRPr="00834E11">
              <w:rPr>
                <w:rFonts w:ascii="Times New Roman" w:eastAsia="Times New Roman" w:hAnsi="Times New Roman" w:cs="Times New Roman"/>
                <w:sz w:val="16"/>
                <w:szCs w:val="16"/>
                <w:lang w:eastAsia="pl-PL"/>
              </w:rPr>
              <w:t>1</w:t>
            </w:r>
          </w:p>
        </w:tc>
        <w:tc>
          <w:tcPr>
            <w:tcW w:w="1276" w:type="dxa"/>
            <w:shd w:val="clear" w:color="auto" w:fill="auto"/>
            <w:noWrap/>
            <w:vAlign w:val="center"/>
            <w:hideMark/>
          </w:tcPr>
          <w:p w:rsidR="000D641E" w:rsidRPr="00834E11" w:rsidRDefault="000D641E" w:rsidP="003F290E">
            <w:pPr>
              <w:spacing w:after="0" w:line="240" w:lineRule="auto"/>
              <w:rPr>
                <w:rFonts w:ascii="Times New Roman" w:eastAsia="Times New Roman" w:hAnsi="Times New Roman" w:cs="Times New Roman"/>
                <w:sz w:val="16"/>
                <w:szCs w:val="16"/>
                <w:lang w:eastAsia="pl-PL"/>
              </w:rPr>
            </w:pPr>
            <w:r w:rsidRPr="00834E11">
              <w:rPr>
                <w:rFonts w:ascii="Times New Roman" w:eastAsia="Times New Roman" w:hAnsi="Times New Roman" w:cs="Times New Roman"/>
                <w:sz w:val="16"/>
                <w:szCs w:val="16"/>
                <w:lang w:eastAsia="pl-PL"/>
              </w:rPr>
              <w:t>Adapter gniazd trójfazowych</w:t>
            </w:r>
          </w:p>
        </w:tc>
        <w:tc>
          <w:tcPr>
            <w:tcW w:w="2056" w:type="dxa"/>
            <w:shd w:val="clear" w:color="auto" w:fill="auto"/>
            <w:vAlign w:val="center"/>
            <w:hideMark/>
          </w:tcPr>
          <w:p w:rsidR="000D641E" w:rsidRPr="00834E11" w:rsidRDefault="000D641E" w:rsidP="003F290E">
            <w:pPr>
              <w:spacing w:after="0" w:line="240" w:lineRule="auto"/>
              <w:jc w:val="both"/>
              <w:rPr>
                <w:rFonts w:ascii="Times New Roman" w:eastAsia="Times New Roman" w:hAnsi="Times New Roman" w:cs="Times New Roman"/>
                <w:sz w:val="16"/>
                <w:szCs w:val="16"/>
                <w:lang w:eastAsia="pl-PL"/>
              </w:rPr>
            </w:pPr>
            <w:r w:rsidRPr="00834E11">
              <w:rPr>
                <w:rFonts w:ascii="Times New Roman" w:eastAsia="Times New Roman" w:hAnsi="Times New Roman" w:cs="Times New Roman"/>
                <w:sz w:val="16"/>
                <w:szCs w:val="16"/>
                <w:lang w:eastAsia="pl-PL"/>
              </w:rPr>
              <w:t>AGT-32P, Adapter gniazd trójfazowych 32A (do mierników do pomiarów ochronnych).</w:t>
            </w:r>
          </w:p>
        </w:tc>
        <w:tc>
          <w:tcPr>
            <w:tcW w:w="848" w:type="dxa"/>
            <w:shd w:val="clear" w:color="auto" w:fill="auto"/>
            <w:vAlign w:val="center"/>
            <w:hideMark/>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r w:rsidRPr="00834E11">
              <w:rPr>
                <w:rFonts w:ascii="Times New Roman" w:eastAsia="Times New Roman" w:hAnsi="Times New Roman" w:cs="Times New Roman"/>
                <w:sz w:val="16"/>
                <w:szCs w:val="16"/>
                <w:lang w:eastAsia="pl-PL"/>
              </w:rPr>
              <w:t>Szt</w:t>
            </w:r>
            <w:r>
              <w:rPr>
                <w:rFonts w:ascii="Times New Roman" w:eastAsia="Times New Roman" w:hAnsi="Times New Roman" w:cs="Times New Roman"/>
                <w:sz w:val="16"/>
                <w:szCs w:val="16"/>
                <w:lang w:eastAsia="pl-PL"/>
              </w:rPr>
              <w:t>.</w:t>
            </w:r>
          </w:p>
        </w:tc>
        <w:tc>
          <w:tcPr>
            <w:tcW w:w="992" w:type="dxa"/>
            <w:shd w:val="clear" w:color="auto" w:fill="auto"/>
            <w:vAlign w:val="center"/>
            <w:hideMark/>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r w:rsidRPr="00834E11">
              <w:rPr>
                <w:rFonts w:ascii="Times New Roman" w:eastAsia="Times New Roman" w:hAnsi="Times New Roman" w:cs="Times New Roman"/>
                <w:sz w:val="16"/>
                <w:szCs w:val="16"/>
                <w:lang w:eastAsia="pl-PL"/>
              </w:rPr>
              <w:t>1</w:t>
            </w:r>
          </w:p>
        </w:tc>
        <w:tc>
          <w:tcPr>
            <w:tcW w:w="850" w:type="dxa"/>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p>
        </w:tc>
        <w:tc>
          <w:tcPr>
            <w:tcW w:w="850" w:type="dxa"/>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p>
        </w:tc>
        <w:tc>
          <w:tcPr>
            <w:tcW w:w="850" w:type="dxa"/>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p>
        </w:tc>
        <w:tc>
          <w:tcPr>
            <w:tcW w:w="850" w:type="dxa"/>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p>
        </w:tc>
      </w:tr>
      <w:tr w:rsidR="000D641E" w:rsidRPr="00834E11" w:rsidTr="000D641E">
        <w:trPr>
          <w:trHeight w:val="255"/>
        </w:trPr>
        <w:tc>
          <w:tcPr>
            <w:tcW w:w="7450" w:type="dxa"/>
            <w:gridSpan w:val="7"/>
            <w:shd w:val="clear" w:color="auto" w:fill="auto"/>
            <w:noWrap/>
            <w:vAlign w:val="center"/>
          </w:tcPr>
          <w:p w:rsidR="000D641E" w:rsidRPr="00834E11" w:rsidRDefault="000D641E" w:rsidP="000D641E">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RAZEM:</w:t>
            </w:r>
          </w:p>
        </w:tc>
        <w:tc>
          <w:tcPr>
            <w:tcW w:w="850" w:type="dxa"/>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p>
        </w:tc>
        <w:tc>
          <w:tcPr>
            <w:tcW w:w="850" w:type="dxa"/>
          </w:tcPr>
          <w:p w:rsidR="000D641E" w:rsidRPr="00834E11" w:rsidRDefault="000D641E" w:rsidP="003F290E">
            <w:pPr>
              <w:spacing w:after="0" w:line="240" w:lineRule="auto"/>
              <w:jc w:val="center"/>
              <w:rPr>
                <w:rFonts w:ascii="Times New Roman" w:eastAsia="Times New Roman" w:hAnsi="Times New Roman" w:cs="Times New Roman"/>
                <w:sz w:val="16"/>
                <w:szCs w:val="16"/>
                <w:lang w:eastAsia="pl-PL"/>
              </w:rPr>
            </w:pPr>
          </w:p>
        </w:tc>
      </w:tr>
    </w:tbl>
    <w:p w:rsidR="007A302A" w:rsidRPr="00C22720" w:rsidRDefault="006148B1" w:rsidP="00C22720">
      <w:pPr>
        <w:pStyle w:val="Akapitzlist"/>
        <w:numPr>
          <w:ilvl w:val="0"/>
          <w:numId w:val="2"/>
        </w:numPr>
        <w:spacing w:line="360" w:lineRule="auto"/>
        <w:jc w:val="both"/>
        <w:rPr>
          <w:rFonts w:ascii="Times New Roman" w:hAnsi="Times New Roman" w:cs="Times New Roman"/>
          <w:sz w:val="20"/>
          <w:szCs w:val="20"/>
        </w:rPr>
      </w:pPr>
      <w:r w:rsidRPr="00C22720">
        <w:rPr>
          <w:rFonts w:ascii="Times New Roman" w:hAnsi="Times New Roman" w:cs="Times New Roman"/>
          <w:sz w:val="20"/>
          <w:szCs w:val="20"/>
        </w:rPr>
        <w:t>Oświadczam, że zap</w:t>
      </w:r>
      <w:r w:rsidR="00D16E8E" w:rsidRPr="00C22720">
        <w:rPr>
          <w:rFonts w:ascii="Times New Roman" w:hAnsi="Times New Roman" w:cs="Times New Roman"/>
          <w:sz w:val="20"/>
          <w:szCs w:val="20"/>
        </w:rPr>
        <w:t>o</w:t>
      </w:r>
      <w:r w:rsidRPr="00C22720">
        <w:rPr>
          <w:rFonts w:ascii="Times New Roman" w:hAnsi="Times New Roman" w:cs="Times New Roman"/>
          <w:sz w:val="20"/>
          <w:szCs w:val="20"/>
        </w:rPr>
        <w:t>znałem/</w:t>
      </w:r>
      <w:r w:rsidR="00D16E8E" w:rsidRPr="00C22720">
        <w:rPr>
          <w:rFonts w:ascii="Times New Roman" w:hAnsi="Times New Roman" w:cs="Times New Roman"/>
          <w:sz w:val="20"/>
          <w:szCs w:val="20"/>
        </w:rPr>
        <w:t>am</w:t>
      </w:r>
      <w:r w:rsidRPr="00C22720">
        <w:rPr>
          <w:rFonts w:ascii="Times New Roman" w:hAnsi="Times New Roman" w:cs="Times New Roman"/>
          <w:sz w:val="20"/>
          <w:szCs w:val="20"/>
        </w:rPr>
        <w:t xml:space="preserve"> się z opisem przedmiotu zamówienia i nie wnoszę do niego zastrzeżeń.</w:t>
      </w:r>
    </w:p>
    <w:p w:rsidR="006148B1" w:rsidRPr="00F41997" w:rsidRDefault="006148B1" w:rsidP="00C22720">
      <w:pPr>
        <w:pStyle w:val="Akapitzlist"/>
        <w:numPr>
          <w:ilvl w:val="0"/>
          <w:numId w:val="2"/>
        </w:numPr>
        <w:tabs>
          <w:tab w:val="left" w:pos="0"/>
        </w:tabs>
        <w:spacing w:after="0" w:line="240" w:lineRule="auto"/>
        <w:jc w:val="both"/>
        <w:rPr>
          <w:rFonts w:ascii="Times New Roman" w:hAnsi="Times New Roman" w:cs="Times New Roman"/>
          <w:color w:val="0C0C0C"/>
          <w:sz w:val="20"/>
          <w:szCs w:val="20"/>
        </w:rPr>
      </w:pPr>
      <w:r w:rsidRPr="00F41997">
        <w:rPr>
          <w:rFonts w:ascii="Times New Roman" w:hAnsi="Times New Roman" w:cs="Times New Roman"/>
          <w:sz w:val="20"/>
          <w:szCs w:val="20"/>
        </w:rPr>
        <w:t xml:space="preserve">Potwierdzam termin realizacji zamówienia do </w:t>
      </w:r>
      <w:r w:rsidR="000A48F0" w:rsidRPr="00F41997">
        <w:rPr>
          <w:rFonts w:ascii="Times New Roman" w:hAnsi="Times New Roman" w:cs="Times New Roman"/>
          <w:sz w:val="20"/>
          <w:szCs w:val="20"/>
        </w:rPr>
        <w:t>….</w:t>
      </w:r>
      <w:r w:rsidRPr="00F41997">
        <w:rPr>
          <w:rFonts w:ascii="Times New Roman" w:hAnsi="Times New Roman" w:cs="Times New Roman"/>
          <w:sz w:val="20"/>
          <w:szCs w:val="20"/>
        </w:rPr>
        <w:t>…</w:t>
      </w:r>
      <w:r w:rsidR="00081388">
        <w:rPr>
          <w:rFonts w:ascii="Times New Roman" w:hAnsi="Times New Roman" w:cs="Times New Roman"/>
          <w:sz w:val="20"/>
          <w:szCs w:val="20"/>
        </w:rPr>
        <w:t>…………</w:t>
      </w:r>
      <w:r w:rsidR="00F41997" w:rsidRPr="00F41997">
        <w:rPr>
          <w:rFonts w:ascii="Times New Roman" w:hAnsi="Times New Roman" w:cs="Times New Roman"/>
          <w:color w:val="0C0C0C"/>
          <w:sz w:val="20"/>
          <w:szCs w:val="20"/>
        </w:rPr>
        <w:t xml:space="preserve">; </w:t>
      </w:r>
    </w:p>
    <w:p w:rsidR="006148B1" w:rsidRPr="000A48F0" w:rsidRDefault="006148B1" w:rsidP="00C22720">
      <w:pPr>
        <w:pStyle w:val="Akapitzlist"/>
        <w:numPr>
          <w:ilvl w:val="0"/>
          <w:numId w:val="2"/>
        </w:numPr>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Akceptuję w pełni warunki płatności określone w zaproszeniu do składania ofert. </w:t>
      </w:r>
    </w:p>
    <w:p w:rsidR="006148B1" w:rsidRPr="000A48F0" w:rsidRDefault="006148B1" w:rsidP="00C22720">
      <w:pPr>
        <w:pStyle w:val="Akapitzlist"/>
        <w:numPr>
          <w:ilvl w:val="0"/>
          <w:numId w:val="2"/>
        </w:numPr>
        <w:spacing w:line="360" w:lineRule="auto"/>
        <w:rPr>
          <w:rFonts w:ascii="Times New Roman" w:hAnsi="Times New Roman" w:cs="Times New Roman"/>
          <w:sz w:val="20"/>
          <w:szCs w:val="20"/>
        </w:rPr>
      </w:pPr>
      <w:r w:rsidRPr="000A48F0">
        <w:rPr>
          <w:rFonts w:ascii="Times New Roman" w:hAnsi="Times New Roman" w:cs="Times New Roman"/>
          <w:sz w:val="20"/>
          <w:szCs w:val="20"/>
        </w:rPr>
        <w:t>Okres gwarancji udzielonej za wykonane zamówienie to ………………….</w:t>
      </w:r>
    </w:p>
    <w:p w:rsidR="006148B1" w:rsidRPr="000A48F0" w:rsidRDefault="006148B1" w:rsidP="006148B1">
      <w:pPr>
        <w:spacing w:line="360" w:lineRule="auto"/>
        <w:ind w:left="360"/>
        <w:rPr>
          <w:rFonts w:ascii="Times New Roman" w:hAnsi="Times New Roman" w:cs="Times New Roman"/>
          <w:sz w:val="20"/>
          <w:szCs w:val="20"/>
        </w:rPr>
      </w:pPr>
    </w:p>
    <w:p w:rsidR="006148B1" w:rsidRPr="000A48F0" w:rsidRDefault="006148B1" w:rsidP="006148B1">
      <w:pPr>
        <w:spacing w:line="360" w:lineRule="auto"/>
        <w:ind w:left="360"/>
        <w:rPr>
          <w:rFonts w:ascii="Times New Roman" w:hAnsi="Times New Roman" w:cs="Times New Roman"/>
          <w:sz w:val="20"/>
          <w:szCs w:val="20"/>
        </w:rPr>
      </w:pPr>
      <w:r w:rsidRPr="000A48F0">
        <w:rPr>
          <w:rFonts w:ascii="Times New Roman" w:hAnsi="Times New Roman" w:cs="Times New Roman"/>
          <w:sz w:val="20"/>
          <w:szCs w:val="20"/>
        </w:rPr>
        <w:t>…</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r w:rsidRPr="000A48F0">
        <w:rPr>
          <w:rFonts w:ascii="Times New Roman" w:hAnsi="Times New Roman" w:cs="Times New Roman"/>
          <w:sz w:val="20"/>
          <w:szCs w:val="20"/>
        </w:rPr>
        <w:tab/>
      </w:r>
      <w:r w:rsidRPr="000A48F0">
        <w:rPr>
          <w:rFonts w:ascii="Times New Roman" w:hAnsi="Times New Roman" w:cs="Times New Roman"/>
          <w:sz w:val="20"/>
          <w:szCs w:val="20"/>
        </w:rPr>
        <w:tab/>
      </w:r>
      <w:r w:rsidRPr="000A48F0">
        <w:rPr>
          <w:rFonts w:ascii="Times New Roman" w:hAnsi="Times New Roman" w:cs="Times New Roman"/>
          <w:sz w:val="20"/>
          <w:szCs w:val="20"/>
        </w:rPr>
        <w:tab/>
      </w:r>
      <w:r w:rsidR="00D16E8E" w:rsidRPr="000A48F0">
        <w:rPr>
          <w:rFonts w:ascii="Times New Roman" w:hAnsi="Times New Roman" w:cs="Times New Roman"/>
          <w:sz w:val="20"/>
          <w:szCs w:val="20"/>
        </w:rPr>
        <w:tab/>
      </w:r>
      <w:r w:rsidRPr="000A48F0">
        <w:rPr>
          <w:rFonts w:ascii="Times New Roman" w:hAnsi="Times New Roman" w:cs="Times New Roman"/>
          <w:sz w:val="20"/>
          <w:szCs w:val="20"/>
        </w:rPr>
        <w:t>…………</w:t>
      </w:r>
      <w:r w:rsidR="00D16E8E" w:rsidRPr="000A48F0">
        <w:rPr>
          <w:rFonts w:ascii="Times New Roman" w:hAnsi="Times New Roman" w:cs="Times New Roman"/>
          <w:sz w:val="20"/>
          <w:szCs w:val="20"/>
        </w:rPr>
        <w:t>……………………………</w:t>
      </w:r>
      <w:r w:rsidRPr="000A48F0">
        <w:rPr>
          <w:rFonts w:ascii="Times New Roman" w:hAnsi="Times New Roman" w:cs="Times New Roman"/>
          <w:sz w:val="20"/>
          <w:szCs w:val="20"/>
        </w:rPr>
        <w:t>………</w:t>
      </w:r>
    </w:p>
    <w:p w:rsidR="006148B1" w:rsidRDefault="006148B1" w:rsidP="006148B1">
      <w:pPr>
        <w:spacing w:line="360" w:lineRule="auto"/>
        <w:ind w:left="360"/>
        <w:rPr>
          <w:rFonts w:ascii="Times New Roman" w:hAnsi="Times New Roman" w:cs="Times New Roman"/>
          <w:i/>
          <w:sz w:val="16"/>
          <w:szCs w:val="16"/>
        </w:rPr>
      </w:pPr>
      <w:r w:rsidRPr="000A48F0">
        <w:rPr>
          <w:rFonts w:ascii="Times New Roman" w:hAnsi="Times New Roman" w:cs="Times New Roman"/>
          <w:i/>
          <w:sz w:val="16"/>
          <w:szCs w:val="16"/>
        </w:rPr>
        <w:t xml:space="preserve">(miejscowość i data) </w:t>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Pr="000A48F0">
        <w:rPr>
          <w:rFonts w:ascii="Times New Roman" w:hAnsi="Times New Roman" w:cs="Times New Roman"/>
          <w:i/>
          <w:sz w:val="16"/>
          <w:szCs w:val="16"/>
        </w:rPr>
        <w:tab/>
      </w:r>
      <w:r w:rsidR="00D16E8E" w:rsidRPr="000A48F0">
        <w:rPr>
          <w:rFonts w:ascii="Times New Roman" w:hAnsi="Times New Roman" w:cs="Times New Roman"/>
          <w:i/>
          <w:sz w:val="16"/>
          <w:szCs w:val="16"/>
        </w:rPr>
        <w:tab/>
      </w:r>
      <w:r w:rsidR="00D16E8E" w:rsidRPr="000A48F0">
        <w:rPr>
          <w:rFonts w:ascii="Times New Roman" w:hAnsi="Times New Roman" w:cs="Times New Roman"/>
          <w:i/>
          <w:sz w:val="16"/>
          <w:szCs w:val="16"/>
        </w:rPr>
        <w:tab/>
      </w:r>
      <w:r w:rsidRPr="000A48F0">
        <w:rPr>
          <w:rFonts w:ascii="Times New Roman" w:hAnsi="Times New Roman" w:cs="Times New Roman"/>
          <w:i/>
          <w:sz w:val="16"/>
          <w:szCs w:val="16"/>
        </w:rPr>
        <w:t>(pieczęć i podpis oferenta)</w:t>
      </w:r>
    </w:p>
    <w:p w:rsidR="006F0CCB" w:rsidRDefault="006F0CCB" w:rsidP="006148B1">
      <w:pPr>
        <w:spacing w:line="360" w:lineRule="auto"/>
        <w:ind w:left="360"/>
        <w:rPr>
          <w:rFonts w:ascii="Times New Roman" w:hAnsi="Times New Roman" w:cs="Times New Roman"/>
          <w:i/>
          <w:sz w:val="16"/>
          <w:szCs w:val="16"/>
        </w:rPr>
      </w:pPr>
    </w:p>
    <w:p w:rsidR="00081388" w:rsidRDefault="00C22720" w:rsidP="00CB64A0">
      <w:pPr>
        <w:spacing w:line="360" w:lineRule="auto"/>
        <w:ind w:left="360"/>
        <w:rPr>
          <w:rFonts w:ascii="Times New Roman" w:eastAsia="Times New Roman" w:hAnsi="Times New Roman" w:cs="Times New Roman"/>
          <w:b/>
          <w:sz w:val="20"/>
          <w:szCs w:val="20"/>
          <w:lang w:eastAsia="pl-PL"/>
        </w:rPr>
      </w:pPr>
      <w:r>
        <w:rPr>
          <w:rFonts w:ascii="Times New Roman" w:hAnsi="Times New Roman" w:cs="Times New Roman"/>
          <w:i/>
          <w:sz w:val="16"/>
          <w:szCs w:val="16"/>
        </w:rPr>
        <w:t>* niepotrzebne skreślić</w:t>
      </w:r>
      <w:bookmarkStart w:id="0" w:name="_GoBack"/>
      <w:bookmarkEnd w:id="0"/>
    </w:p>
    <w:p w:rsidR="00081388" w:rsidRDefault="00081388" w:rsidP="006F0CCB">
      <w:pPr>
        <w:spacing w:after="0" w:line="360" w:lineRule="auto"/>
        <w:jc w:val="center"/>
        <w:rPr>
          <w:rFonts w:ascii="Times New Roman" w:eastAsia="Times New Roman" w:hAnsi="Times New Roman" w:cs="Times New Roman"/>
          <w:b/>
          <w:sz w:val="20"/>
          <w:szCs w:val="20"/>
          <w:lang w:eastAsia="pl-PL"/>
        </w:rPr>
      </w:pPr>
    </w:p>
    <w:sectPr w:rsidR="00081388" w:rsidSect="004C205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0E" w:rsidRDefault="003F290E" w:rsidP="000C0EFE">
      <w:pPr>
        <w:spacing w:after="0" w:line="240" w:lineRule="auto"/>
      </w:pPr>
      <w:r>
        <w:separator/>
      </w:r>
    </w:p>
  </w:endnote>
  <w:endnote w:type="continuationSeparator" w:id="0">
    <w:p w:rsidR="003F290E" w:rsidRDefault="003F290E" w:rsidP="000C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Ubuntu-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0E" w:rsidRDefault="003F290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0E" w:rsidRDefault="00CB64A0">
    <w:pPr>
      <w:pStyle w:val="Stopka"/>
    </w:pPr>
    <w:r>
      <w:rPr>
        <w:noProof/>
        <w:lang w:eastAsia="pl-PL"/>
      </w:rPr>
      <mc:AlternateContent>
        <mc:Choice Requires="wpg">
          <w:drawing>
            <wp:anchor distT="0" distB="0" distL="114300" distR="114300" simplePos="0" relativeHeight="251660288" behindDoc="0" locked="0" layoutInCell="1" allowOverlap="1">
              <wp:simplePos x="0" y="0"/>
              <wp:positionH relativeFrom="column">
                <wp:posOffset>-805180</wp:posOffset>
              </wp:positionH>
              <wp:positionV relativeFrom="paragraph">
                <wp:posOffset>-336550</wp:posOffset>
              </wp:positionV>
              <wp:extent cx="7279005" cy="865505"/>
              <wp:effectExtent l="0" t="0" r="0" b="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9005" cy="865505"/>
                        <a:chOff x="0" y="0"/>
                        <a:chExt cx="7279005" cy="865505"/>
                      </a:xfrm>
                    </wpg:grpSpPr>
                    <wps:wsp>
                      <wps:cNvPr id="9" name="Text Box 10"/>
                      <wps:cNvSpPr txBox="1">
                        <a:spLocks noChangeArrowheads="1"/>
                      </wps:cNvSpPr>
                      <wps:spPr bwMode="auto">
                        <a:xfrm>
                          <a:off x="152400" y="254000"/>
                          <a:ext cx="177482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0E" w:rsidRPr="00BC1BF4" w:rsidRDefault="003F290E" w:rsidP="00851539">
                            <w:r>
                              <w:rPr>
                                <w:rFonts w:ascii="Verdana" w:hAnsi="Verdana"/>
                                <w:b/>
                                <w:color w:val="444444"/>
                                <w:sz w:val="11"/>
                                <w:szCs w:val="11"/>
                              </w:rPr>
                              <w:t>Starostwo Powiatowe w Polkowicach</w:t>
                            </w:r>
                            <w:r>
                              <w:rPr>
                                <w:rFonts w:ascii="Verdana" w:hAnsi="Verdana"/>
                                <w:color w:val="444444"/>
                                <w:sz w:val="11"/>
                                <w:szCs w:val="11"/>
                              </w:rPr>
                              <w:br/>
                              <w:t>ul. Św. Sebastiana 1</w:t>
                            </w:r>
                            <w:r>
                              <w:rPr>
                                <w:rFonts w:ascii="Verdana" w:hAnsi="Verdana"/>
                                <w:color w:val="444444"/>
                                <w:sz w:val="11"/>
                                <w:szCs w:val="11"/>
                              </w:rPr>
                              <w:br/>
                              <w:t>59-100 Polkowice</w:t>
                            </w:r>
                            <w:r>
                              <w:rPr>
                                <w:rFonts w:ascii="Verdana" w:hAnsi="Verdana"/>
                                <w:color w:val="444444"/>
                                <w:sz w:val="11"/>
                                <w:szCs w:val="11"/>
                              </w:rPr>
                              <w:br/>
                              <w:t>tel. (76) 746-15-00</w:t>
                            </w:r>
                            <w:r>
                              <w:rPr>
                                <w:rFonts w:ascii="Verdana" w:hAnsi="Verdana"/>
                                <w:color w:val="444444"/>
                                <w:sz w:val="11"/>
                                <w:szCs w:val="11"/>
                              </w:rPr>
                              <w:br/>
                              <w:t>fax: (76) 746-15-01</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4591050" y="254000"/>
                          <a:ext cx="268478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0E" w:rsidRPr="00A36BD9" w:rsidRDefault="003F290E" w:rsidP="00851539">
                            <w:pPr>
                              <w:rPr>
                                <w:rFonts w:ascii="Verdana" w:hAnsi="Verdana"/>
                                <w:color w:val="444444"/>
                                <w:sz w:val="9"/>
                                <w:szCs w:val="11"/>
                              </w:rPr>
                            </w:pPr>
                            <w:r>
                              <w:rPr>
                                <w:rFonts w:ascii="Verdana" w:hAnsi="Verdana"/>
                                <w:b/>
                                <w:color w:val="444444"/>
                                <w:sz w:val="11"/>
                                <w:szCs w:val="11"/>
                              </w:rPr>
                              <w:t>Zespół Szkół im. Narodów Zjednoczonej Europy w Polkowicach</w:t>
                            </w:r>
                            <w:r>
                              <w:rPr>
                                <w:rFonts w:ascii="Verdana" w:hAnsi="Verdana"/>
                                <w:color w:val="444444"/>
                                <w:sz w:val="11"/>
                                <w:szCs w:val="11"/>
                              </w:rPr>
                              <w:br/>
                              <w:t>ul. Skalników 6</w:t>
                            </w:r>
                            <w:r>
                              <w:rPr>
                                <w:rFonts w:ascii="Verdana" w:hAnsi="Verdana"/>
                                <w:color w:val="444444"/>
                                <w:sz w:val="11"/>
                                <w:szCs w:val="11"/>
                              </w:rPr>
                              <w:br/>
                              <w:t>59-101 Polkowice</w:t>
                            </w:r>
                            <w:r>
                              <w:rPr>
                                <w:rFonts w:ascii="Verdana" w:hAnsi="Verdana"/>
                                <w:color w:val="444444"/>
                                <w:sz w:val="11"/>
                                <w:szCs w:val="11"/>
                              </w:rPr>
                              <w:br/>
                              <w:t>tel. (76) 746-51-11</w:t>
                            </w:r>
                            <w:r>
                              <w:rPr>
                                <w:rFonts w:ascii="Verdana" w:hAnsi="Verdana"/>
                                <w:color w:val="444444"/>
                                <w:sz w:val="11"/>
                                <w:szCs w:val="11"/>
                              </w:rPr>
                              <w:br/>
                              <w:t>fax: (76) 746-51-80</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0" y="0"/>
                          <a:ext cx="727900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0E" w:rsidRPr="00A36BD9" w:rsidRDefault="003F290E" w:rsidP="00851539">
                            <w:pPr>
                              <w:spacing w:after="0" w:line="240" w:lineRule="auto"/>
                              <w:jc w:val="center"/>
                              <w:rPr>
                                <w:b/>
                                <w:sz w:val="15"/>
                                <w:szCs w:val="15"/>
                              </w:rPr>
                            </w:pPr>
                            <w:r w:rsidRPr="00A36BD9">
                              <w:rPr>
                                <w:b/>
                                <w:sz w:val="15"/>
                                <w:szCs w:val="15"/>
                              </w:rPr>
                              <w:t>Projekt „</w:t>
                            </w:r>
                            <w:r w:rsidRPr="00A36BD9">
                              <w:rPr>
                                <w:rFonts w:eastAsia="Ubuntu-Bold" w:cs="Ubuntu-Bold"/>
                                <w:b/>
                                <w:bCs/>
                                <w:i/>
                                <w:sz w:val="15"/>
                                <w:szCs w:val="15"/>
                              </w:rPr>
                              <w:t xml:space="preserve">Wzmocnienie potencjału kształcenia zawodowego Zespołu Szkół im. Narodów Zjednoczonej Europy w Polkowicach poprzez wsparcie nauki zawodu </w:t>
                            </w:r>
                            <w:r w:rsidRPr="00A36BD9">
                              <w:rPr>
                                <w:rFonts w:eastAsia="Ubuntu-Bold" w:cs="Ubuntu-Bold"/>
                                <w:b/>
                                <w:bCs/>
                                <w:i/>
                                <w:sz w:val="15"/>
                                <w:szCs w:val="15"/>
                              </w:rPr>
                              <w:br/>
                              <w:t>w warunkach zbliżonych do rzeczywistego środowiska pracy zawodowej</w:t>
                            </w:r>
                          </w:p>
                          <w:p w:rsidR="003F290E" w:rsidRPr="00A36BD9" w:rsidRDefault="003F290E" w:rsidP="00851539">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 o:spid="_x0000_s1026" style="position:absolute;margin-left:-63.4pt;margin-top:-26.5pt;width:573.15pt;height:68.15pt;z-index:251660288" coordsize="72790,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">
              <v:shapetype id="_x0000_t202" coordsize="21600,21600" o:spt="202" path="m,l,21600r21600,l21600,xe">
                <v:stroke joinstyle="miter"/>
                <v:path gradientshapeok="t" o:connecttype="rect"/>
              </v:shapetype>
              <v:shape id="Text Box 10" o:spid="_x0000_s1027" type="#_x0000_t202" style="position:absolute;left:1524;top:2540;width:17748;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3F290E" w:rsidRPr="00BC1BF4" w:rsidRDefault="003F290E" w:rsidP="00851539">
                      <w:r>
                        <w:rPr>
                          <w:rFonts w:ascii="Verdana" w:hAnsi="Verdana"/>
                          <w:b/>
                          <w:color w:val="444444"/>
                          <w:sz w:val="11"/>
                          <w:szCs w:val="11"/>
                        </w:rPr>
                        <w:t>Starostwo Powiatowe w Polkowicach</w:t>
                      </w:r>
                      <w:r>
                        <w:rPr>
                          <w:rFonts w:ascii="Verdana" w:hAnsi="Verdana"/>
                          <w:color w:val="444444"/>
                          <w:sz w:val="11"/>
                          <w:szCs w:val="11"/>
                        </w:rPr>
                        <w:br/>
                        <w:t>ul. Św. Sebastiana 1</w:t>
                      </w:r>
                      <w:r>
                        <w:rPr>
                          <w:rFonts w:ascii="Verdana" w:hAnsi="Verdana"/>
                          <w:color w:val="444444"/>
                          <w:sz w:val="11"/>
                          <w:szCs w:val="11"/>
                        </w:rPr>
                        <w:br/>
                        <w:t>59-100 Polkowice</w:t>
                      </w:r>
                      <w:r>
                        <w:rPr>
                          <w:rFonts w:ascii="Verdana" w:hAnsi="Verdana"/>
                          <w:color w:val="444444"/>
                          <w:sz w:val="11"/>
                          <w:szCs w:val="11"/>
                        </w:rPr>
                        <w:br/>
                        <w:t>tel. (76) 746-15-00</w:t>
                      </w:r>
                      <w:r>
                        <w:rPr>
                          <w:rFonts w:ascii="Verdana" w:hAnsi="Verdana"/>
                          <w:color w:val="444444"/>
                          <w:sz w:val="11"/>
                          <w:szCs w:val="11"/>
                        </w:rPr>
                        <w:br/>
                        <w:t>fax: (76) 746-15-01</w:t>
                      </w:r>
                    </w:p>
                  </w:txbxContent>
                </v:textbox>
              </v:shape>
              <v:shape id="Text Box 11" o:spid="_x0000_s1028" type="#_x0000_t202" style="position:absolute;left:45910;top:2540;width:26848;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3F290E" w:rsidRPr="00A36BD9" w:rsidRDefault="003F290E" w:rsidP="00851539">
                      <w:pPr>
                        <w:rPr>
                          <w:rFonts w:ascii="Verdana" w:hAnsi="Verdana"/>
                          <w:color w:val="444444"/>
                          <w:sz w:val="9"/>
                          <w:szCs w:val="11"/>
                        </w:rPr>
                      </w:pPr>
                      <w:r>
                        <w:rPr>
                          <w:rFonts w:ascii="Verdana" w:hAnsi="Verdana"/>
                          <w:b/>
                          <w:color w:val="444444"/>
                          <w:sz w:val="11"/>
                          <w:szCs w:val="11"/>
                        </w:rPr>
                        <w:t>Zespół Szkół im. Narodów Zjednoczonej Europy w Polkowicach</w:t>
                      </w:r>
                      <w:r>
                        <w:rPr>
                          <w:rFonts w:ascii="Verdana" w:hAnsi="Verdana"/>
                          <w:color w:val="444444"/>
                          <w:sz w:val="11"/>
                          <w:szCs w:val="11"/>
                        </w:rPr>
                        <w:br/>
                        <w:t>ul. Skalników 6</w:t>
                      </w:r>
                      <w:r>
                        <w:rPr>
                          <w:rFonts w:ascii="Verdana" w:hAnsi="Verdana"/>
                          <w:color w:val="444444"/>
                          <w:sz w:val="11"/>
                          <w:szCs w:val="11"/>
                        </w:rPr>
                        <w:br/>
                        <w:t>59-101 Polkowice</w:t>
                      </w:r>
                      <w:r>
                        <w:rPr>
                          <w:rFonts w:ascii="Verdana" w:hAnsi="Verdana"/>
                          <w:color w:val="444444"/>
                          <w:sz w:val="11"/>
                          <w:szCs w:val="11"/>
                        </w:rPr>
                        <w:br/>
                        <w:t>tel. (76) 746-51-11</w:t>
                      </w:r>
                      <w:r>
                        <w:rPr>
                          <w:rFonts w:ascii="Verdana" w:hAnsi="Verdana"/>
                          <w:color w:val="444444"/>
                          <w:sz w:val="11"/>
                          <w:szCs w:val="11"/>
                        </w:rPr>
                        <w:br/>
                        <w:t>fax: (76) 746-51-80</w:t>
                      </w:r>
                    </w:p>
                  </w:txbxContent>
                </v:textbox>
              </v:shape>
              <v:shape id="Text Box 13" o:spid="_x0000_s1029" type="#_x0000_t202" style="position:absolute;width:72790;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3F290E" w:rsidRPr="00A36BD9" w:rsidRDefault="003F290E" w:rsidP="00851539">
                      <w:pPr>
                        <w:spacing w:after="0" w:line="240" w:lineRule="auto"/>
                        <w:jc w:val="center"/>
                        <w:rPr>
                          <w:b/>
                          <w:sz w:val="15"/>
                          <w:szCs w:val="15"/>
                        </w:rPr>
                      </w:pPr>
                      <w:r w:rsidRPr="00A36BD9">
                        <w:rPr>
                          <w:b/>
                          <w:sz w:val="15"/>
                          <w:szCs w:val="15"/>
                        </w:rPr>
                        <w:t>Projekt „</w:t>
                      </w:r>
                      <w:r w:rsidRPr="00A36BD9">
                        <w:rPr>
                          <w:rFonts w:eastAsia="Ubuntu-Bold" w:cs="Ubuntu-Bold"/>
                          <w:b/>
                          <w:bCs/>
                          <w:i/>
                          <w:sz w:val="15"/>
                          <w:szCs w:val="15"/>
                        </w:rPr>
                        <w:t xml:space="preserve">Wzmocnienie potencjału kształcenia zawodowego Zespołu Szkół im. Narodów Zjednoczonej Europy w Polkowicach poprzez wsparcie nauki zawodu </w:t>
                      </w:r>
                      <w:r w:rsidRPr="00A36BD9">
                        <w:rPr>
                          <w:rFonts w:eastAsia="Ubuntu-Bold" w:cs="Ubuntu-Bold"/>
                          <w:b/>
                          <w:bCs/>
                          <w:i/>
                          <w:sz w:val="15"/>
                          <w:szCs w:val="15"/>
                        </w:rPr>
                        <w:br/>
                        <w:t>w warunkach zbliżonych do rzeczywistego środowiska pracy zawodowej</w:t>
                      </w:r>
                    </w:p>
                    <w:p w:rsidR="003F290E" w:rsidRPr="00A36BD9" w:rsidRDefault="003F290E" w:rsidP="00851539">
                      <w:pPr>
                        <w:rPr>
                          <w:sz w:val="16"/>
                          <w:szCs w:val="16"/>
                        </w:rPr>
                      </w:pPr>
                    </w:p>
                  </w:txbxContent>
                </v:textbox>
              </v:shape>
            </v:group>
          </w:pict>
        </mc:Fallback>
      </mc:AlternateContent>
    </w:r>
    <w:r>
      <w:rPr>
        <w:noProof/>
        <w:lang w:eastAsia="pl-PL"/>
      </w:rPr>
      <mc:AlternateContent>
        <mc:Choice Requires="wps">
          <w:drawing>
            <wp:anchor distT="4294967294" distB="4294967294" distL="114300" distR="114300" simplePos="0" relativeHeight="251661312" behindDoc="0" locked="0" layoutInCell="1" allowOverlap="1">
              <wp:simplePos x="0" y="0"/>
              <wp:positionH relativeFrom="column">
                <wp:posOffset>-875030</wp:posOffset>
              </wp:positionH>
              <wp:positionV relativeFrom="paragraph">
                <wp:posOffset>-393701</wp:posOffset>
              </wp:positionV>
              <wp:extent cx="7531100" cy="0"/>
              <wp:effectExtent l="0" t="0" r="1270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31100" cy="0"/>
                      </a:xfrm>
                      <a:prstGeom prst="line">
                        <a:avLst/>
                      </a:prstGeom>
                      <a:ln>
                        <a:solidFill>
                          <a:srgbClr val="485BE8"/>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9pt,-31pt" to="524.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" strokecolor="#485be8" strokeweight="1.5pt">
              <v:stroke joinstyle="miter"/>
              <o:lock v:ext="edit" shapetype="f"/>
            </v:line>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5052695</wp:posOffset>
              </wp:positionH>
              <wp:positionV relativeFrom="paragraph">
                <wp:posOffset>49530</wp:posOffset>
              </wp:positionV>
              <wp:extent cx="1296035" cy="52324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90E" w:rsidRDefault="003F290E" w:rsidP="00851539">
                          <w:r w:rsidRPr="0057189C">
                            <w:rPr>
                              <w:noProof/>
                              <w:lang w:eastAsia="pl-PL"/>
                            </w:rPr>
                            <w:drawing>
                              <wp:inline distT="0" distB="0" distL="0" distR="0" wp14:anchorId="081E9AE5" wp14:editId="1929068E">
                                <wp:extent cx="865254" cy="373075"/>
                                <wp:effectExtent l="19050" t="0" r="0" b="0"/>
                                <wp:docPr id="8" name="Obraz 3" descr="szko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ła.png"/>
                                        <pic:cNvPicPr/>
                                      </pic:nvPicPr>
                                      <pic:blipFill>
                                        <a:blip r:embed="rId1"/>
                                        <a:stretch>
                                          <a:fillRect/>
                                        </a:stretch>
                                      </pic:blipFill>
                                      <pic:spPr>
                                        <a:xfrm>
                                          <a:off x="0" y="0"/>
                                          <a:ext cx="866094" cy="37343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97.85pt;margin-top:3.9pt;width:102.0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" filled="f" stroked="f">
              <v:textbox>
                <w:txbxContent>
                  <w:p w:rsidR="003F290E" w:rsidRDefault="003F290E" w:rsidP="00851539">
                    <w:r w:rsidRPr="0057189C">
                      <w:rPr>
                        <w:noProof/>
                        <w:lang w:eastAsia="pl-PL"/>
                      </w:rPr>
                      <w:drawing>
                        <wp:inline distT="0" distB="0" distL="0" distR="0" wp14:anchorId="081E9AE5" wp14:editId="1929068E">
                          <wp:extent cx="865254" cy="373075"/>
                          <wp:effectExtent l="19050" t="0" r="0" b="0"/>
                          <wp:docPr id="8" name="Obraz 3" descr="szko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ła.png"/>
                                  <pic:cNvPicPr/>
                                </pic:nvPicPr>
                                <pic:blipFill>
                                  <a:blip r:embed="rId1"/>
                                  <a:stretch>
                                    <a:fillRect/>
                                  </a:stretch>
                                </pic:blipFill>
                                <pic:spPr>
                                  <a:xfrm>
                                    <a:off x="0" y="0"/>
                                    <a:ext cx="866094" cy="373437"/>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0E" w:rsidRDefault="003F29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0E" w:rsidRDefault="003F290E" w:rsidP="000C0EFE">
      <w:pPr>
        <w:spacing w:after="0" w:line="240" w:lineRule="auto"/>
      </w:pPr>
      <w:r>
        <w:separator/>
      </w:r>
    </w:p>
  </w:footnote>
  <w:footnote w:type="continuationSeparator" w:id="0">
    <w:p w:rsidR="003F290E" w:rsidRDefault="003F290E" w:rsidP="000C0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0E" w:rsidRDefault="003F290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0E" w:rsidRDefault="003F290E" w:rsidP="000C0EFE">
    <w:pPr>
      <w:pStyle w:val="Nagwek"/>
      <w:ind w:left="-709"/>
    </w:pPr>
    <w:r>
      <w:rPr>
        <w:noProof/>
        <w:lang w:eastAsia="pl-PL"/>
      </w:rPr>
      <w:drawing>
        <wp:inline distT="0" distB="0" distL="0" distR="0" wp14:anchorId="3F1C4B46" wp14:editId="3B808017">
          <wp:extent cx="6419850" cy="586775"/>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r Honia.JPG"/>
                  <pic:cNvPicPr/>
                </pic:nvPicPr>
                <pic:blipFill>
                  <a:blip r:embed="rId1">
                    <a:extLst>
                      <a:ext uri="{28A0092B-C50C-407E-A947-70E740481C1C}">
                        <a14:useLocalDpi xmlns:a14="http://schemas.microsoft.com/office/drawing/2010/main" val="0"/>
                      </a:ext>
                    </a:extLst>
                  </a:blip>
                  <a:stretch>
                    <a:fillRect/>
                  </a:stretch>
                </pic:blipFill>
                <pic:spPr>
                  <a:xfrm>
                    <a:off x="0" y="0"/>
                    <a:ext cx="6451147" cy="5896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0E" w:rsidRDefault="003F29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AC0"/>
    <w:multiLevelType w:val="hybridMultilevel"/>
    <w:tmpl w:val="F418F612"/>
    <w:lvl w:ilvl="0" w:tplc="91C6BB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DF0D6C"/>
    <w:multiLevelType w:val="hybridMultilevel"/>
    <w:tmpl w:val="11961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C751ED"/>
    <w:multiLevelType w:val="hybridMultilevel"/>
    <w:tmpl w:val="422019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C3493C"/>
    <w:multiLevelType w:val="hybridMultilevel"/>
    <w:tmpl w:val="36A6C7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3742A4A"/>
    <w:multiLevelType w:val="hybridMultilevel"/>
    <w:tmpl w:val="129AD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2A4227"/>
    <w:multiLevelType w:val="hybridMultilevel"/>
    <w:tmpl w:val="42287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F06A32"/>
    <w:multiLevelType w:val="hybridMultilevel"/>
    <w:tmpl w:val="7A50F172"/>
    <w:lvl w:ilvl="0" w:tplc="246A484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EDE16B7"/>
    <w:multiLevelType w:val="hybridMultilevel"/>
    <w:tmpl w:val="C6509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2144272"/>
    <w:multiLevelType w:val="hybridMultilevel"/>
    <w:tmpl w:val="DCD46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10"/>
  <w:displayHorizontalDrawingGridEvery w:val="2"/>
  <w:displayVerticalDrawingGridEvery w:val="2"/>
  <w:characterSpacingControl w:val="doNotCompress"/>
  <w:hdrShapeDefaults>
    <o:shapedefaults v:ext="edit" spidmax="82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AD"/>
    <w:rsid w:val="00081388"/>
    <w:rsid w:val="00097474"/>
    <w:rsid w:val="000A3635"/>
    <w:rsid w:val="000A48F0"/>
    <w:rsid w:val="000C0EFE"/>
    <w:rsid w:val="000D641E"/>
    <w:rsid w:val="000D7966"/>
    <w:rsid w:val="00102A69"/>
    <w:rsid w:val="00120DDD"/>
    <w:rsid w:val="00140362"/>
    <w:rsid w:val="00153C69"/>
    <w:rsid w:val="001E17AB"/>
    <w:rsid w:val="002E0CAD"/>
    <w:rsid w:val="003A6BEF"/>
    <w:rsid w:val="003C0B43"/>
    <w:rsid w:val="003F290E"/>
    <w:rsid w:val="0043460C"/>
    <w:rsid w:val="0044393D"/>
    <w:rsid w:val="004C205E"/>
    <w:rsid w:val="004F5CA3"/>
    <w:rsid w:val="005A0645"/>
    <w:rsid w:val="005A5C2D"/>
    <w:rsid w:val="005B25D4"/>
    <w:rsid w:val="005E304C"/>
    <w:rsid w:val="005E6DF6"/>
    <w:rsid w:val="00613614"/>
    <w:rsid w:val="006148B1"/>
    <w:rsid w:val="00660BF5"/>
    <w:rsid w:val="006616E5"/>
    <w:rsid w:val="006A146D"/>
    <w:rsid w:val="006F0CCB"/>
    <w:rsid w:val="00771CE8"/>
    <w:rsid w:val="0077344F"/>
    <w:rsid w:val="00783A40"/>
    <w:rsid w:val="00791999"/>
    <w:rsid w:val="007A302A"/>
    <w:rsid w:val="007A534D"/>
    <w:rsid w:val="00851539"/>
    <w:rsid w:val="008731B3"/>
    <w:rsid w:val="00883AC7"/>
    <w:rsid w:val="008C5038"/>
    <w:rsid w:val="00900F31"/>
    <w:rsid w:val="00973E98"/>
    <w:rsid w:val="009B571A"/>
    <w:rsid w:val="009B68ED"/>
    <w:rsid w:val="009D4E99"/>
    <w:rsid w:val="00A32B38"/>
    <w:rsid w:val="00A36BD9"/>
    <w:rsid w:val="00A745C1"/>
    <w:rsid w:val="00A90720"/>
    <w:rsid w:val="00AE6CBC"/>
    <w:rsid w:val="00B00082"/>
    <w:rsid w:val="00B165EB"/>
    <w:rsid w:val="00B94151"/>
    <w:rsid w:val="00BA60B0"/>
    <w:rsid w:val="00BD5D9C"/>
    <w:rsid w:val="00C22720"/>
    <w:rsid w:val="00C36DC1"/>
    <w:rsid w:val="00C5339F"/>
    <w:rsid w:val="00C64157"/>
    <w:rsid w:val="00C66A99"/>
    <w:rsid w:val="00C67369"/>
    <w:rsid w:val="00C84D3E"/>
    <w:rsid w:val="00C85766"/>
    <w:rsid w:val="00CA0286"/>
    <w:rsid w:val="00CB64A0"/>
    <w:rsid w:val="00CD0160"/>
    <w:rsid w:val="00CE10F0"/>
    <w:rsid w:val="00D16E8E"/>
    <w:rsid w:val="00D32366"/>
    <w:rsid w:val="00D549D4"/>
    <w:rsid w:val="00E152F6"/>
    <w:rsid w:val="00E16975"/>
    <w:rsid w:val="00E7576F"/>
    <w:rsid w:val="00E9203C"/>
    <w:rsid w:val="00EE32BE"/>
    <w:rsid w:val="00F41997"/>
    <w:rsid w:val="00F7682D"/>
    <w:rsid w:val="00FB6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0E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EFE"/>
  </w:style>
  <w:style w:type="paragraph" w:styleId="Stopka">
    <w:name w:val="footer"/>
    <w:basedOn w:val="Normalny"/>
    <w:link w:val="StopkaZnak"/>
    <w:uiPriority w:val="99"/>
    <w:unhideWhenUsed/>
    <w:rsid w:val="000C0E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EFE"/>
  </w:style>
  <w:style w:type="paragraph" w:styleId="Tekstdymka">
    <w:name w:val="Balloon Text"/>
    <w:basedOn w:val="Normalny"/>
    <w:link w:val="TekstdymkaZnak"/>
    <w:uiPriority w:val="99"/>
    <w:semiHidden/>
    <w:unhideWhenUsed/>
    <w:rsid w:val="00851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539"/>
    <w:rPr>
      <w:rFonts w:ascii="Tahoma" w:hAnsi="Tahoma" w:cs="Tahoma"/>
      <w:sz w:val="16"/>
      <w:szCs w:val="16"/>
    </w:rPr>
  </w:style>
  <w:style w:type="paragraph" w:styleId="NormalnyWeb">
    <w:name w:val="Normal (Web)"/>
    <w:basedOn w:val="Normalny"/>
    <w:uiPriority w:val="99"/>
    <w:unhideWhenUsed/>
    <w:rsid w:val="00F7682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7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302A"/>
    <w:pPr>
      <w:ind w:left="720"/>
      <w:contextualSpacing/>
    </w:pPr>
  </w:style>
  <w:style w:type="character" w:styleId="Hipercze">
    <w:name w:val="Hyperlink"/>
    <w:rsid w:val="00E152F6"/>
    <w:rPr>
      <w:color w:val="0000FF"/>
      <w:u w:val="single"/>
    </w:rPr>
  </w:style>
  <w:style w:type="paragraph" w:customStyle="1" w:styleId="Normalny1">
    <w:name w:val="Normalny1"/>
    <w:rsid w:val="00081388"/>
    <w:rPr>
      <w:rFonts w:ascii="Calibri" w:eastAsia="Calibri" w:hAnsi="Calibri" w:cs="Calibri"/>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0E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EFE"/>
  </w:style>
  <w:style w:type="paragraph" w:styleId="Stopka">
    <w:name w:val="footer"/>
    <w:basedOn w:val="Normalny"/>
    <w:link w:val="StopkaZnak"/>
    <w:uiPriority w:val="99"/>
    <w:unhideWhenUsed/>
    <w:rsid w:val="000C0E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EFE"/>
  </w:style>
  <w:style w:type="paragraph" w:styleId="Tekstdymka">
    <w:name w:val="Balloon Text"/>
    <w:basedOn w:val="Normalny"/>
    <w:link w:val="TekstdymkaZnak"/>
    <w:uiPriority w:val="99"/>
    <w:semiHidden/>
    <w:unhideWhenUsed/>
    <w:rsid w:val="00851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539"/>
    <w:rPr>
      <w:rFonts w:ascii="Tahoma" w:hAnsi="Tahoma" w:cs="Tahoma"/>
      <w:sz w:val="16"/>
      <w:szCs w:val="16"/>
    </w:rPr>
  </w:style>
  <w:style w:type="paragraph" w:styleId="NormalnyWeb">
    <w:name w:val="Normal (Web)"/>
    <w:basedOn w:val="Normalny"/>
    <w:uiPriority w:val="99"/>
    <w:unhideWhenUsed/>
    <w:rsid w:val="00F7682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7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302A"/>
    <w:pPr>
      <w:ind w:left="720"/>
      <w:contextualSpacing/>
    </w:pPr>
  </w:style>
  <w:style w:type="character" w:styleId="Hipercze">
    <w:name w:val="Hyperlink"/>
    <w:rsid w:val="00E152F6"/>
    <w:rPr>
      <w:color w:val="0000FF"/>
      <w:u w:val="single"/>
    </w:rPr>
  </w:style>
  <w:style w:type="paragraph" w:customStyle="1" w:styleId="Normalny1">
    <w:name w:val="Normalny1"/>
    <w:rsid w:val="00081388"/>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pl/elementy-prowadzenia-kabli/rury-i-weze-oslonowe/elementy-laczeniowe-do-ru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utomatyka.elstat.com.pl/p23952,styki-pomocnicze-2x-no-2x-nc-do-stycznika-pmc18-mc-32-mc-22b.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11214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Podgórska</dc:creator>
  <cp:lastModifiedBy>Agnieszka Mietlińska</cp:lastModifiedBy>
  <cp:revision>2</cp:revision>
  <cp:lastPrinted>2017-03-02T21:16:00Z</cp:lastPrinted>
  <dcterms:created xsi:type="dcterms:W3CDTF">2019-05-23T07:06:00Z</dcterms:created>
  <dcterms:modified xsi:type="dcterms:W3CDTF">2019-05-23T07:06:00Z</dcterms:modified>
</cp:coreProperties>
</file>